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6C5F" w14:textId="77777777" w:rsidR="00BA52E7" w:rsidRDefault="00BA52E7" w:rsidP="00A51A24">
      <w:pPr>
        <w:spacing w:after="0" w:line="360" w:lineRule="auto"/>
        <w:jc w:val="center"/>
        <w:rPr>
          <w:b/>
          <w:smallCaps/>
          <w:sz w:val="28"/>
          <w:szCs w:val="28"/>
        </w:rPr>
      </w:pPr>
    </w:p>
    <w:p w14:paraId="61ED3E1A" w14:textId="59DE5921" w:rsidR="00A51A24" w:rsidRPr="00BA52E7" w:rsidRDefault="00BA52E7" w:rsidP="00BA52E7">
      <w:pPr>
        <w:spacing w:after="0" w:line="360" w:lineRule="auto"/>
        <w:jc w:val="center"/>
        <w:rPr>
          <w:color w:val="1F4E79" w:themeColor="accent1" w:themeShade="80"/>
          <w:sz w:val="10"/>
          <w:szCs w:val="16"/>
        </w:rPr>
      </w:pPr>
      <w:r w:rsidRPr="00BA52E7">
        <w:rPr>
          <w:rStyle w:val="TitleChar"/>
          <w:noProof/>
          <w:color w:val="1F4E79" w:themeColor="accent1" w:themeShade="80"/>
          <w:sz w:val="44"/>
        </w:rPr>
        <w:drawing>
          <wp:anchor distT="0" distB="0" distL="114300" distR="114300" simplePos="0" relativeHeight="251658240" behindDoc="0" locked="0" layoutInCell="1" allowOverlap="1" wp14:anchorId="37A8A92B" wp14:editId="6B41178E">
            <wp:simplePos x="0" y="0"/>
            <wp:positionH relativeFrom="column">
              <wp:posOffset>1052623</wp:posOffset>
            </wp:positionH>
            <wp:positionV relativeFrom="paragraph">
              <wp:posOffset>-4076</wp:posOffset>
            </wp:positionV>
            <wp:extent cx="4752975" cy="2094865"/>
            <wp:effectExtent l="0" t="0" r="9525" b="635"/>
            <wp:wrapTopAndBottom/>
            <wp:docPr id="2" name="Picture 2" descr="C:\Users\knjohnson\Desktop\web-primary-blue_499x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ohnson\Desktop\web-primary-blue_499x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5A8" w:rsidRPr="00BA52E7">
        <w:rPr>
          <w:rStyle w:val="TitleChar"/>
          <w:color w:val="1F4E79" w:themeColor="accent1" w:themeShade="80"/>
          <w:sz w:val="44"/>
        </w:rPr>
        <w:t>Rubric for</w:t>
      </w:r>
      <w:r>
        <w:rPr>
          <w:rStyle w:val="TitleChar"/>
          <w:color w:val="1F4E79" w:themeColor="accent1" w:themeShade="80"/>
          <w:sz w:val="44"/>
        </w:rPr>
        <w:t xml:space="preserve"> Assessing </w:t>
      </w:r>
      <w:r w:rsidR="002238E3">
        <w:rPr>
          <w:rStyle w:val="TitleChar"/>
          <w:color w:val="1F4E79" w:themeColor="accent1" w:themeShade="80"/>
          <w:sz w:val="44"/>
        </w:rPr>
        <w:t xml:space="preserve">Academic and </w:t>
      </w:r>
      <w:r>
        <w:rPr>
          <w:rStyle w:val="TitleChar"/>
          <w:color w:val="1F4E79" w:themeColor="accent1" w:themeShade="80"/>
          <w:sz w:val="44"/>
        </w:rPr>
        <w:t>Professional Behaviors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tudent's Name"/>
      </w:tblPr>
      <w:tblGrid>
        <w:gridCol w:w="2700"/>
        <w:gridCol w:w="8090"/>
      </w:tblGrid>
      <w:tr w:rsidR="00BA52E7" w:rsidRPr="00BA52E7" w14:paraId="3C6AF796" w14:textId="77777777" w:rsidTr="000A71F0">
        <w:trPr>
          <w:tblHeader/>
          <w:jc w:val="center"/>
        </w:trPr>
        <w:tc>
          <w:tcPr>
            <w:tcW w:w="2700" w:type="dxa"/>
            <w:vAlign w:val="bottom"/>
          </w:tcPr>
          <w:p w14:paraId="65744C8D" w14:textId="0D363313" w:rsidR="00A51A24" w:rsidRPr="00BA52E7" w:rsidRDefault="00A51A24" w:rsidP="00BA52E7">
            <w:pPr>
              <w:pStyle w:val="Heading1"/>
              <w:outlineLvl w:val="0"/>
              <w:rPr>
                <w:color w:val="auto"/>
                <w:sz w:val="28"/>
              </w:rPr>
            </w:pPr>
            <w:bookmarkStart w:id="0" w:name="_Hlk41277418"/>
            <w:r w:rsidRPr="00BA52E7">
              <w:rPr>
                <w:color w:val="auto"/>
                <w:sz w:val="28"/>
              </w:rPr>
              <w:t>Student’s Name:</w:t>
            </w:r>
          </w:p>
        </w:tc>
        <w:sdt>
          <w:sdtPr>
            <w:rPr>
              <w:sz w:val="28"/>
            </w:rPr>
            <w:id w:val="4721920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90" w:type="dxa"/>
                <w:tcBorders>
                  <w:bottom w:val="single" w:sz="2" w:space="0" w:color="auto"/>
                </w:tcBorders>
                <w:vAlign w:val="bottom"/>
              </w:tcPr>
              <w:p w14:paraId="39A9A6A6" w14:textId="58764C9B" w:rsidR="00A51A24" w:rsidRPr="00BA52E7" w:rsidRDefault="001C500C" w:rsidP="00BA52E7">
                <w:pPr>
                  <w:pStyle w:val="Heading1"/>
                  <w:outlineLvl w:val="0"/>
                  <w:rPr>
                    <w:sz w:val="2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B2D916" w14:textId="66893AD3" w:rsidR="00A51A24" w:rsidRPr="00BA52E7" w:rsidRDefault="00A51A24" w:rsidP="00BA52E7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BA52E7">
        <w:rPr>
          <w:rFonts w:asciiTheme="majorHAnsi" w:hAnsiTheme="majorHAnsi" w:cstheme="majorHAnsi"/>
          <w:b/>
          <w:color w:val="1F4E79" w:themeColor="accent1" w:themeShade="80"/>
          <w:sz w:val="16"/>
          <w:szCs w:val="16"/>
        </w:rPr>
        <w:br/>
      </w:r>
      <w:r w:rsidRPr="00BA52E7">
        <w:rPr>
          <w:rFonts w:asciiTheme="majorHAnsi" w:hAnsiTheme="majorHAnsi" w:cstheme="majorHAnsi"/>
        </w:rPr>
        <w:t xml:space="preserve">Students must demonstrate the ability to maintain scores of 3 or 4 in each of </w:t>
      </w:r>
      <w:r w:rsidRPr="0042694B">
        <w:rPr>
          <w:rFonts w:asciiTheme="majorHAnsi" w:hAnsiTheme="majorHAnsi" w:cstheme="majorHAnsi"/>
        </w:rPr>
        <w:t>the 1</w:t>
      </w:r>
      <w:r w:rsidR="00A13464" w:rsidRPr="0042694B">
        <w:rPr>
          <w:rFonts w:asciiTheme="majorHAnsi" w:hAnsiTheme="majorHAnsi" w:cstheme="majorHAnsi"/>
        </w:rPr>
        <w:t>6</w:t>
      </w:r>
      <w:r w:rsidRPr="0042694B">
        <w:rPr>
          <w:rFonts w:asciiTheme="majorHAnsi" w:hAnsiTheme="majorHAnsi" w:cstheme="majorHAnsi"/>
        </w:rPr>
        <w:t xml:space="preserve"> professional </w:t>
      </w:r>
      <w:r w:rsidRPr="00BA52E7">
        <w:rPr>
          <w:rFonts w:asciiTheme="majorHAnsi" w:hAnsiTheme="majorHAnsi" w:cstheme="majorHAnsi"/>
        </w:rPr>
        <w:t>behavior areas listed below to be considered for admission into the social work program.</w:t>
      </w:r>
    </w:p>
    <w:bookmarkEnd w:id="0"/>
    <w:p w14:paraId="3C3F0F83" w14:textId="77777777" w:rsidR="00A51A24" w:rsidRPr="00BA52E7" w:rsidRDefault="00A51A24" w:rsidP="00A51A24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Light"/>
        <w:tblW w:w="10885" w:type="dxa"/>
        <w:jc w:val="center"/>
        <w:tblLayout w:type="fixed"/>
        <w:tblLook w:val="04A0" w:firstRow="1" w:lastRow="0" w:firstColumn="1" w:lastColumn="0" w:noHBand="0" w:noVBand="1"/>
        <w:tblDescription w:val="Professional Behaviors and score"/>
      </w:tblPr>
      <w:tblGrid>
        <w:gridCol w:w="2876"/>
        <w:gridCol w:w="1709"/>
        <w:gridCol w:w="1886"/>
        <w:gridCol w:w="1804"/>
        <w:gridCol w:w="1800"/>
        <w:gridCol w:w="810"/>
      </w:tblGrid>
      <w:tr w:rsidR="00A51A24" w:rsidRPr="00BA52E7" w14:paraId="54E14F0F" w14:textId="77777777" w:rsidTr="008463C7">
        <w:trPr>
          <w:tblHeader/>
          <w:jc w:val="center"/>
        </w:trPr>
        <w:tc>
          <w:tcPr>
            <w:tcW w:w="2876" w:type="dxa"/>
            <w:vAlign w:val="center"/>
          </w:tcPr>
          <w:p w14:paraId="5A42EB5B" w14:textId="43823933" w:rsidR="00A51A24" w:rsidRPr="00FE3F93" w:rsidRDefault="002238E3" w:rsidP="00BA52E7">
            <w:pPr>
              <w:pStyle w:val="Heading2"/>
              <w:outlineLvl w:val="1"/>
              <w:rPr>
                <w:color w:val="auto"/>
                <w:sz w:val="24"/>
                <w:szCs w:val="24"/>
              </w:rPr>
            </w:pPr>
            <w:bookmarkStart w:id="1" w:name="_Hlk41277298"/>
            <w:r>
              <w:rPr>
                <w:color w:val="auto"/>
                <w:sz w:val="24"/>
                <w:szCs w:val="24"/>
              </w:rPr>
              <w:t xml:space="preserve">Academic and </w:t>
            </w:r>
            <w:r w:rsidR="00A51A24" w:rsidRPr="00FE3F93">
              <w:rPr>
                <w:color w:val="auto"/>
                <w:sz w:val="24"/>
                <w:szCs w:val="24"/>
              </w:rPr>
              <w:t>Professional Behaviors</w:t>
            </w:r>
          </w:p>
        </w:tc>
        <w:tc>
          <w:tcPr>
            <w:tcW w:w="1709" w:type="dxa"/>
            <w:vAlign w:val="center"/>
          </w:tcPr>
          <w:p w14:paraId="2411AA70" w14:textId="77777777" w:rsidR="00A51A24" w:rsidRPr="00FE3F93" w:rsidRDefault="00A51A24" w:rsidP="00BA52E7">
            <w:pPr>
              <w:pStyle w:val="Heading2"/>
              <w:outlineLvl w:val="1"/>
              <w:rPr>
                <w:color w:val="auto"/>
                <w:sz w:val="24"/>
                <w:szCs w:val="24"/>
              </w:rPr>
            </w:pPr>
            <w:r w:rsidRPr="00FE3F93">
              <w:rPr>
                <w:color w:val="auto"/>
                <w:sz w:val="24"/>
                <w:szCs w:val="24"/>
              </w:rPr>
              <w:t>Unacceptable</w:t>
            </w:r>
          </w:p>
          <w:p w14:paraId="7F3401B8" w14:textId="2E98E8D4" w:rsidR="00BA52E7" w:rsidRPr="00FE3F93" w:rsidRDefault="00BA52E7" w:rsidP="00BA52E7">
            <w:pPr>
              <w:jc w:val="center"/>
              <w:rPr>
                <w:szCs w:val="24"/>
              </w:rPr>
            </w:pPr>
            <w:r w:rsidRPr="00FE3F93">
              <w:rPr>
                <w:szCs w:val="24"/>
              </w:rPr>
              <w:t>(1)</w:t>
            </w:r>
          </w:p>
        </w:tc>
        <w:tc>
          <w:tcPr>
            <w:tcW w:w="1886" w:type="dxa"/>
            <w:vAlign w:val="center"/>
          </w:tcPr>
          <w:p w14:paraId="28C04D2B" w14:textId="77777777" w:rsidR="00A51A24" w:rsidRPr="00FE3F93" w:rsidRDefault="00A51A24" w:rsidP="00BA52E7">
            <w:pPr>
              <w:pStyle w:val="Heading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E3F93">
              <w:rPr>
                <w:color w:val="auto"/>
                <w:sz w:val="24"/>
                <w:szCs w:val="24"/>
              </w:rPr>
              <w:t>Needs Improvement</w:t>
            </w:r>
          </w:p>
          <w:p w14:paraId="03E4BA74" w14:textId="4BF2405E" w:rsidR="00BA52E7" w:rsidRPr="00FE3F93" w:rsidRDefault="00BA52E7" w:rsidP="00BA52E7">
            <w:pPr>
              <w:jc w:val="center"/>
              <w:rPr>
                <w:szCs w:val="24"/>
              </w:rPr>
            </w:pPr>
            <w:r w:rsidRPr="00FE3F93">
              <w:rPr>
                <w:szCs w:val="24"/>
              </w:rPr>
              <w:t>(2)</w:t>
            </w:r>
          </w:p>
        </w:tc>
        <w:tc>
          <w:tcPr>
            <w:tcW w:w="1804" w:type="dxa"/>
            <w:vAlign w:val="center"/>
          </w:tcPr>
          <w:p w14:paraId="2EBBA525" w14:textId="77777777" w:rsidR="00A51A24" w:rsidRPr="00FE3F93" w:rsidRDefault="00A51A24" w:rsidP="00BA52E7">
            <w:pPr>
              <w:pStyle w:val="Heading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E3F93">
              <w:rPr>
                <w:color w:val="auto"/>
                <w:sz w:val="24"/>
                <w:szCs w:val="24"/>
              </w:rPr>
              <w:t>Acceptable</w:t>
            </w:r>
          </w:p>
          <w:p w14:paraId="1D2F548C" w14:textId="617F7943" w:rsidR="00BA52E7" w:rsidRPr="00FE3F93" w:rsidRDefault="00BA52E7" w:rsidP="00BA52E7">
            <w:pPr>
              <w:jc w:val="center"/>
              <w:rPr>
                <w:szCs w:val="24"/>
              </w:rPr>
            </w:pPr>
            <w:r w:rsidRPr="00FE3F93">
              <w:rPr>
                <w:szCs w:val="24"/>
              </w:rPr>
              <w:t>(3)</w:t>
            </w:r>
          </w:p>
        </w:tc>
        <w:tc>
          <w:tcPr>
            <w:tcW w:w="1800" w:type="dxa"/>
            <w:vAlign w:val="center"/>
          </w:tcPr>
          <w:p w14:paraId="5B0CF83A" w14:textId="77777777" w:rsidR="00A51A24" w:rsidRPr="00FE3F93" w:rsidRDefault="00A51A24" w:rsidP="00BA52E7">
            <w:pPr>
              <w:pStyle w:val="Heading2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FE3F93">
              <w:rPr>
                <w:color w:val="auto"/>
                <w:sz w:val="24"/>
                <w:szCs w:val="24"/>
              </w:rPr>
              <w:t>Outstanding</w:t>
            </w:r>
          </w:p>
          <w:p w14:paraId="01507123" w14:textId="186328CB" w:rsidR="00BA52E7" w:rsidRPr="00FE3F93" w:rsidRDefault="00BA52E7" w:rsidP="00BA52E7">
            <w:pPr>
              <w:jc w:val="center"/>
              <w:rPr>
                <w:szCs w:val="24"/>
              </w:rPr>
            </w:pPr>
            <w:r w:rsidRPr="00FE3F93">
              <w:rPr>
                <w:szCs w:val="24"/>
              </w:rPr>
              <w:t>(4)</w:t>
            </w:r>
          </w:p>
        </w:tc>
        <w:tc>
          <w:tcPr>
            <w:tcW w:w="810" w:type="dxa"/>
            <w:vAlign w:val="center"/>
          </w:tcPr>
          <w:p w14:paraId="0610FDB2" w14:textId="77777777" w:rsidR="00A51A24" w:rsidRPr="00FE3F93" w:rsidRDefault="00A51A24" w:rsidP="00BA52E7">
            <w:pPr>
              <w:pStyle w:val="Heading2"/>
              <w:outlineLvl w:val="1"/>
              <w:rPr>
                <w:color w:val="auto"/>
                <w:sz w:val="24"/>
                <w:szCs w:val="24"/>
              </w:rPr>
            </w:pPr>
            <w:r w:rsidRPr="00FE3F93">
              <w:rPr>
                <w:color w:val="auto"/>
                <w:sz w:val="24"/>
                <w:szCs w:val="24"/>
              </w:rPr>
              <w:t>Score</w:t>
            </w:r>
          </w:p>
        </w:tc>
      </w:tr>
      <w:tr w:rsidR="00A51A24" w:rsidRPr="00BA52E7" w14:paraId="21B386E5" w14:textId="77777777" w:rsidTr="008463C7">
        <w:trPr>
          <w:jc w:val="center"/>
        </w:trPr>
        <w:tc>
          <w:tcPr>
            <w:tcW w:w="2876" w:type="dxa"/>
          </w:tcPr>
          <w:p w14:paraId="62A2DD07" w14:textId="26464694" w:rsidR="00A51A24" w:rsidRPr="00FE3F93" w:rsidRDefault="00A13464" w:rsidP="00811A3A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Academic </w:t>
            </w:r>
            <w:r w:rsidR="00811A3A" w:rsidRPr="00870ED5">
              <w:rPr>
                <w:rFonts w:asciiTheme="majorHAnsi" w:hAnsiTheme="majorHAnsi" w:cstheme="majorHAnsi"/>
                <w:sz w:val="20"/>
                <w:szCs w:val="18"/>
              </w:rPr>
              <w:t>presence</w:t>
            </w:r>
            <w:r w:rsidR="00811A3A" w:rsidRPr="00FE3F93">
              <w:rPr>
                <w:rFonts w:asciiTheme="majorHAnsi" w:hAnsiTheme="majorHAnsi" w:cstheme="majorHAnsi"/>
                <w:sz w:val="20"/>
                <w:szCs w:val="18"/>
              </w:rPr>
              <w:t xml:space="preserve">: </w:t>
            </w:r>
          </w:p>
        </w:tc>
        <w:tc>
          <w:tcPr>
            <w:tcW w:w="1709" w:type="dxa"/>
          </w:tcPr>
          <w:p w14:paraId="1D0649AF" w14:textId="77777777" w:rsidR="00A51A24" w:rsidRPr="00FE3F93" w:rsidRDefault="00A51A24" w:rsidP="00811A3A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FE3F93">
              <w:rPr>
                <w:rFonts w:asciiTheme="majorHAnsi" w:hAnsiTheme="majorHAnsi" w:cstheme="majorHAnsi"/>
                <w:sz w:val="20"/>
                <w:szCs w:val="18"/>
              </w:rPr>
              <w:t xml:space="preserve">Student has missed 20% or more of total class time </w:t>
            </w:r>
            <w:r w:rsidR="00811A3A" w:rsidRPr="00FE3F93">
              <w:rPr>
                <w:rFonts w:asciiTheme="majorHAnsi" w:hAnsiTheme="majorHAnsi" w:cstheme="majorHAnsi"/>
                <w:sz w:val="20"/>
                <w:szCs w:val="18"/>
              </w:rPr>
              <w:t>or online discussions and meetings</w:t>
            </w:r>
          </w:p>
        </w:tc>
        <w:tc>
          <w:tcPr>
            <w:tcW w:w="1886" w:type="dxa"/>
          </w:tcPr>
          <w:p w14:paraId="154586E2" w14:textId="77777777" w:rsidR="00A51A24" w:rsidRPr="00FE3F93" w:rsidRDefault="00A51A24" w:rsidP="00811A3A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FE3F93">
              <w:rPr>
                <w:rFonts w:asciiTheme="majorHAnsi" w:hAnsiTheme="majorHAnsi" w:cstheme="majorHAnsi"/>
                <w:sz w:val="20"/>
                <w:szCs w:val="18"/>
              </w:rPr>
              <w:t>Student misse</w:t>
            </w:r>
            <w:r w:rsidR="00811A3A" w:rsidRPr="00FE3F93">
              <w:rPr>
                <w:rFonts w:asciiTheme="majorHAnsi" w:hAnsiTheme="majorHAnsi" w:cstheme="majorHAnsi"/>
                <w:sz w:val="20"/>
                <w:szCs w:val="18"/>
              </w:rPr>
              <w:t>s</w:t>
            </w:r>
            <w:r w:rsidRPr="00FE3F93">
              <w:rPr>
                <w:rFonts w:asciiTheme="majorHAnsi" w:hAnsiTheme="majorHAnsi" w:cstheme="majorHAnsi"/>
                <w:sz w:val="20"/>
                <w:szCs w:val="18"/>
              </w:rPr>
              <w:t xml:space="preserve"> class</w:t>
            </w:r>
            <w:r w:rsidR="00811A3A" w:rsidRPr="00FE3F93">
              <w:rPr>
                <w:rFonts w:asciiTheme="majorHAnsi" w:hAnsiTheme="majorHAnsi" w:cstheme="majorHAnsi"/>
                <w:sz w:val="20"/>
                <w:szCs w:val="18"/>
              </w:rPr>
              <w:t>es</w:t>
            </w:r>
            <w:r w:rsidRPr="00FE3F93">
              <w:rPr>
                <w:rFonts w:asciiTheme="majorHAnsi" w:hAnsiTheme="majorHAnsi" w:cstheme="majorHAnsi"/>
                <w:sz w:val="20"/>
                <w:szCs w:val="18"/>
              </w:rPr>
              <w:t xml:space="preserve"> </w:t>
            </w:r>
            <w:r w:rsidR="00811A3A" w:rsidRPr="00FE3F93">
              <w:rPr>
                <w:rFonts w:asciiTheme="majorHAnsi" w:hAnsiTheme="majorHAnsi" w:cstheme="majorHAnsi"/>
                <w:sz w:val="20"/>
                <w:szCs w:val="18"/>
              </w:rPr>
              <w:t xml:space="preserve">or is absent from online obligations </w:t>
            </w:r>
            <w:r w:rsidRPr="00FE3F93">
              <w:rPr>
                <w:rFonts w:asciiTheme="majorHAnsi" w:hAnsiTheme="majorHAnsi" w:cstheme="majorHAnsi"/>
                <w:sz w:val="20"/>
                <w:szCs w:val="18"/>
              </w:rPr>
              <w:t>for reasons unrelated to allowable emergencies such as convenience; and/or student has skipped one class to do work for another class</w:t>
            </w:r>
          </w:p>
        </w:tc>
        <w:tc>
          <w:tcPr>
            <w:tcW w:w="1804" w:type="dxa"/>
          </w:tcPr>
          <w:p w14:paraId="27544A72" w14:textId="77777777" w:rsidR="00A51A24" w:rsidRPr="00FE3F93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FE3F93">
              <w:rPr>
                <w:rFonts w:asciiTheme="majorHAnsi" w:hAnsiTheme="majorHAnsi" w:cstheme="majorHAnsi"/>
                <w:sz w:val="20"/>
                <w:szCs w:val="18"/>
              </w:rPr>
              <w:t>Student attends all classes</w:t>
            </w:r>
            <w:r w:rsidR="00811A3A" w:rsidRPr="00FE3F93">
              <w:rPr>
                <w:rFonts w:asciiTheme="majorHAnsi" w:hAnsiTheme="majorHAnsi" w:cstheme="majorHAnsi"/>
                <w:sz w:val="20"/>
                <w:szCs w:val="18"/>
              </w:rPr>
              <w:t xml:space="preserve"> or meetings and maintains an online presence</w:t>
            </w:r>
            <w:r w:rsidRPr="00FE3F93">
              <w:rPr>
                <w:rFonts w:asciiTheme="majorHAnsi" w:hAnsiTheme="majorHAnsi" w:cstheme="majorHAnsi"/>
                <w:sz w:val="20"/>
                <w:szCs w:val="18"/>
              </w:rPr>
              <w:t xml:space="preserve"> except in truly rare or unusual circumstances that are considered excusable by the professor</w:t>
            </w:r>
          </w:p>
        </w:tc>
        <w:tc>
          <w:tcPr>
            <w:tcW w:w="1800" w:type="dxa"/>
          </w:tcPr>
          <w:p w14:paraId="67B8AFAF" w14:textId="0E412F15" w:rsidR="00A51A24" w:rsidRPr="00FE3F93" w:rsidRDefault="00866B3D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FE3F93">
              <w:rPr>
                <w:rFonts w:asciiTheme="majorHAnsi" w:hAnsiTheme="majorHAnsi" w:cstheme="majorHAnsi"/>
                <w:sz w:val="20"/>
                <w:szCs w:val="18"/>
              </w:rPr>
              <w:t xml:space="preserve">Student </w:t>
            </w:r>
            <w:r w:rsidR="00811A3A" w:rsidRPr="00FE3F93">
              <w:rPr>
                <w:rFonts w:asciiTheme="majorHAnsi" w:hAnsiTheme="majorHAnsi" w:cstheme="majorHAnsi"/>
                <w:sz w:val="20"/>
                <w:szCs w:val="18"/>
              </w:rPr>
              <w:t>attends all classes or meetings and maintains an online presence at all times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-427435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3338B639" w14:textId="106DCEA8" w:rsidR="00A51A24" w:rsidRPr="00BA52E7" w:rsidRDefault="001C500C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718F6674" w14:textId="77777777" w:rsidTr="002238E3">
        <w:trPr>
          <w:trHeight w:val="692"/>
          <w:jc w:val="center"/>
        </w:trPr>
        <w:tc>
          <w:tcPr>
            <w:tcW w:w="10885" w:type="dxa"/>
            <w:gridSpan w:val="6"/>
          </w:tcPr>
          <w:p w14:paraId="7F4ABF07" w14:textId="39476ACD" w:rsidR="00A51A24" w:rsidRPr="00BA52E7" w:rsidRDefault="00A51A24" w:rsidP="00007F7E">
            <w:pPr>
              <w:spacing w:after="600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65627819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4E4CC5DB" w14:textId="77777777" w:rsidTr="008463C7">
        <w:trPr>
          <w:jc w:val="center"/>
        </w:trPr>
        <w:tc>
          <w:tcPr>
            <w:tcW w:w="2876" w:type="dxa"/>
          </w:tcPr>
          <w:p w14:paraId="255A542C" w14:textId="77777777" w:rsidR="00A51A24" w:rsidRPr="00BA52E7" w:rsidRDefault="00811A3A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Reliability</w:t>
            </w:r>
          </w:p>
        </w:tc>
        <w:tc>
          <w:tcPr>
            <w:tcW w:w="1709" w:type="dxa"/>
          </w:tcPr>
          <w:p w14:paraId="155BE258" w14:textId="4C7F85F8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has been late to class or left early from class 3 or more times in a semester</w:t>
            </w:r>
            <w:r w:rsidR="00811A3A" w:rsidRPr="00BA52E7">
              <w:rPr>
                <w:rFonts w:asciiTheme="majorHAnsi" w:hAnsiTheme="majorHAnsi" w:cstheme="majorHAnsi"/>
                <w:sz w:val="20"/>
                <w:szCs w:val="18"/>
              </w:rPr>
              <w:t>; often misses online obligations without explanation</w:t>
            </w:r>
            <w:r w:rsidR="002E7FAA" w:rsidRPr="00BA52E7">
              <w:rPr>
                <w:rFonts w:asciiTheme="majorHAnsi" w:hAnsiTheme="majorHAnsi" w:cstheme="majorHAnsi"/>
                <w:sz w:val="20"/>
                <w:szCs w:val="18"/>
              </w:rPr>
              <w:t>; and assignments are often late or missing</w:t>
            </w:r>
          </w:p>
        </w:tc>
        <w:tc>
          <w:tcPr>
            <w:tcW w:w="1886" w:type="dxa"/>
          </w:tcPr>
          <w:p w14:paraId="010712F4" w14:textId="58EF4D12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Student has occasionally been late to </w:t>
            </w:r>
            <w:r w:rsidR="002E7FAA" w:rsidRPr="00BA52E7">
              <w:rPr>
                <w:rFonts w:asciiTheme="majorHAnsi" w:hAnsiTheme="majorHAnsi" w:cstheme="majorHAnsi"/>
                <w:sz w:val="20"/>
                <w:szCs w:val="18"/>
              </w:rPr>
              <w:t>class or left early from class or</w:t>
            </w:r>
            <w:r w:rsidR="00811A3A"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 has missed online obligations</w:t>
            </w:r>
            <w:r w:rsidR="002E7FAA" w:rsidRPr="00BA52E7">
              <w:rPr>
                <w:rFonts w:asciiTheme="majorHAnsi" w:hAnsiTheme="majorHAnsi" w:cstheme="majorHAnsi"/>
                <w:sz w:val="20"/>
                <w:szCs w:val="18"/>
              </w:rPr>
              <w:t>, and has late assignments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 no more than once per semester</w:t>
            </w:r>
          </w:p>
        </w:tc>
        <w:tc>
          <w:tcPr>
            <w:tcW w:w="1804" w:type="dxa"/>
          </w:tcPr>
          <w:p w14:paraId="076ECAF9" w14:textId="1548D9B0" w:rsidR="00A51A24" w:rsidRPr="00BA52E7" w:rsidRDefault="00A51A24" w:rsidP="00866B3D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 xml:space="preserve">Student is on time to class and stays until </w:t>
            </w:r>
            <w:r w:rsidR="002E7FAA" w:rsidRPr="00BA52E7">
              <w:rPr>
                <w:rFonts w:asciiTheme="majorHAnsi" w:hAnsiTheme="majorHAnsi" w:cstheme="majorHAnsi"/>
                <w:sz w:val="20"/>
              </w:rPr>
              <w:t>the end,</w:t>
            </w:r>
            <w:r w:rsidR="00866B3D" w:rsidRPr="00BA52E7">
              <w:rPr>
                <w:rFonts w:asciiTheme="majorHAnsi" w:hAnsiTheme="majorHAnsi" w:cstheme="majorHAnsi"/>
                <w:sz w:val="20"/>
              </w:rPr>
              <w:t xml:space="preserve"> maintains a consistent online presence </w:t>
            </w:r>
            <w:r w:rsidR="002E7FAA" w:rsidRPr="00BA52E7">
              <w:rPr>
                <w:rFonts w:asciiTheme="majorHAnsi" w:hAnsiTheme="majorHAnsi" w:cstheme="majorHAnsi"/>
                <w:sz w:val="20"/>
              </w:rPr>
              <w:t xml:space="preserve">and hands in assignments on time </w:t>
            </w:r>
            <w:r w:rsidRPr="00BA52E7">
              <w:rPr>
                <w:rFonts w:asciiTheme="majorHAnsi" w:hAnsiTheme="majorHAnsi" w:cstheme="majorHAnsi"/>
                <w:sz w:val="20"/>
              </w:rPr>
              <w:t xml:space="preserve">except in truly rare or unusual circumstances </w:t>
            </w:r>
          </w:p>
        </w:tc>
        <w:tc>
          <w:tcPr>
            <w:tcW w:w="1800" w:type="dxa"/>
          </w:tcPr>
          <w:p w14:paraId="406D6C01" w14:textId="32622C48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always on time and stays until the end of class</w:t>
            </w:r>
            <w:r w:rsidR="002E7FAA" w:rsidRPr="00BA52E7">
              <w:rPr>
                <w:rFonts w:asciiTheme="majorHAnsi" w:hAnsiTheme="majorHAnsi" w:cstheme="majorHAnsi"/>
                <w:sz w:val="20"/>
                <w:szCs w:val="18"/>
              </w:rPr>
              <w:t>, hands in assignments on time</w:t>
            </w:r>
            <w:r w:rsidR="00811A3A"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 and reliably maintains an online presence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7187816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40D53486" w14:textId="636FC944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655120C7" w14:textId="77777777" w:rsidTr="002238E3">
        <w:trPr>
          <w:trHeight w:val="782"/>
          <w:jc w:val="center"/>
        </w:trPr>
        <w:tc>
          <w:tcPr>
            <w:tcW w:w="10885" w:type="dxa"/>
            <w:gridSpan w:val="6"/>
          </w:tcPr>
          <w:p w14:paraId="724F3FD7" w14:textId="7F7CC609" w:rsidR="00A51A24" w:rsidRPr="00BA52E7" w:rsidRDefault="00A51A24" w:rsidP="00007F7E">
            <w:pPr>
              <w:spacing w:after="600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6569961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743ECA02" w14:textId="77777777" w:rsidTr="008463C7">
        <w:trPr>
          <w:jc w:val="center"/>
        </w:trPr>
        <w:tc>
          <w:tcPr>
            <w:tcW w:w="2876" w:type="dxa"/>
          </w:tcPr>
          <w:p w14:paraId="74634DED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Communication: Maintains efficient communication with professor</w:t>
            </w:r>
          </w:p>
        </w:tc>
        <w:tc>
          <w:tcPr>
            <w:tcW w:w="1709" w:type="dxa"/>
          </w:tcPr>
          <w:p w14:paraId="20B182EC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does not usually contact the instructor to inform of tardiness or absence from class and/or provides no reason for absences</w:t>
            </w:r>
          </w:p>
        </w:tc>
        <w:tc>
          <w:tcPr>
            <w:tcW w:w="1886" w:type="dxa"/>
          </w:tcPr>
          <w:p w14:paraId="54F85B18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contacts the professor to inform of tardiness or absence, but does it after already missing a class or meeting</w:t>
            </w:r>
          </w:p>
        </w:tc>
        <w:tc>
          <w:tcPr>
            <w:tcW w:w="1804" w:type="dxa"/>
          </w:tcPr>
          <w:p w14:paraId="56CB8CDF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contacts the professor prior to the beginning of class most times (at least 90%) to inform of tardiness or absence. In the very rare instances when this is not done prior, the student contacts the professor immediately after</w:t>
            </w:r>
          </w:p>
        </w:tc>
        <w:tc>
          <w:tcPr>
            <w:tcW w:w="1800" w:type="dxa"/>
          </w:tcPr>
          <w:p w14:paraId="59E82917" w14:textId="77777777" w:rsidR="00A51A24" w:rsidRPr="00BA52E7" w:rsidRDefault="00A51A24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Student always contacts the professor prior to the beginning of class to inform of anticipated tardiness, illness, etc., except in true emergencies, and then contact the professor immediately thereafter.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-842314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3A7D4EA4" w14:textId="77A57935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3D6B616A" w14:textId="77777777" w:rsidTr="002238E3">
        <w:trPr>
          <w:jc w:val="center"/>
        </w:trPr>
        <w:tc>
          <w:tcPr>
            <w:tcW w:w="10885" w:type="dxa"/>
            <w:gridSpan w:val="6"/>
          </w:tcPr>
          <w:p w14:paraId="27D8A62A" w14:textId="5F955111" w:rsidR="00A51A24" w:rsidRPr="00BA52E7" w:rsidRDefault="00A51A24" w:rsidP="00007F7E">
            <w:pPr>
              <w:spacing w:after="600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Comments: 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-7902084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559855A5" w14:textId="77777777" w:rsidTr="008463C7">
        <w:trPr>
          <w:jc w:val="center"/>
        </w:trPr>
        <w:tc>
          <w:tcPr>
            <w:tcW w:w="2876" w:type="dxa"/>
          </w:tcPr>
          <w:p w14:paraId="5B84F646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Respect: Demonstrates respect and support in relationships</w:t>
            </w:r>
          </w:p>
        </w:tc>
        <w:tc>
          <w:tcPr>
            <w:tcW w:w="1709" w:type="dxa"/>
          </w:tcPr>
          <w:p w14:paraId="16E8C24F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frequently disrespectful to and non-supportive of classmates, staff, and/or faculty</w:t>
            </w:r>
          </w:p>
        </w:tc>
        <w:tc>
          <w:tcPr>
            <w:tcW w:w="1886" w:type="dxa"/>
          </w:tcPr>
          <w:p w14:paraId="7A73133B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occasionally disrespectful to and non-supportive of classmates, staff, and/or faculty</w:t>
            </w:r>
          </w:p>
        </w:tc>
        <w:tc>
          <w:tcPr>
            <w:tcW w:w="1804" w:type="dxa"/>
          </w:tcPr>
          <w:p w14:paraId="2BB5CA07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usually respectful to and supportive of classmates, staff, and/or faculty</w:t>
            </w:r>
          </w:p>
        </w:tc>
        <w:tc>
          <w:tcPr>
            <w:tcW w:w="1800" w:type="dxa"/>
          </w:tcPr>
          <w:p w14:paraId="7814314D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always respectful to and supportive of classmates, staff, and/or faculty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532463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39B4511B" w14:textId="31EB6219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224C8AD7" w14:textId="77777777" w:rsidTr="002238E3">
        <w:trPr>
          <w:jc w:val="center"/>
        </w:trPr>
        <w:tc>
          <w:tcPr>
            <w:tcW w:w="10885" w:type="dxa"/>
            <w:gridSpan w:val="6"/>
          </w:tcPr>
          <w:p w14:paraId="501A76CE" w14:textId="0DE2C4B5" w:rsidR="00A51A24" w:rsidRPr="00BA52E7" w:rsidRDefault="00A51A24" w:rsidP="00007F7E">
            <w:pPr>
              <w:spacing w:after="600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14575262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0B2C0A1F" w14:textId="77777777" w:rsidTr="008463C7">
        <w:trPr>
          <w:jc w:val="center"/>
        </w:trPr>
        <w:tc>
          <w:tcPr>
            <w:tcW w:w="2876" w:type="dxa"/>
          </w:tcPr>
          <w:p w14:paraId="6D7710F3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Self-Awareness: Demonstrates self-awareness</w:t>
            </w:r>
          </w:p>
        </w:tc>
        <w:tc>
          <w:tcPr>
            <w:tcW w:w="1709" w:type="dxa"/>
          </w:tcPr>
          <w:p w14:paraId="0BD238FC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rarely shows self-awareness about the impact of verbal and non-verbal communications</w:t>
            </w:r>
          </w:p>
        </w:tc>
        <w:tc>
          <w:tcPr>
            <w:tcW w:w="1886" w:type="dxa"/>
          </w:tcPr>
          <w:p w14:paraId="1AE0D505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only occasionally shows self-awareness about the impact of verbal and non-verbal communications</w:t>
            </w:r>
          </w:p>
        </w:tc>
        <w:tc>
          <w:tcPr>
            <w:tcW w:w="1804" w:type="dxa"/>
          </w:tcPr>
          <w:p w14:paraId="3E58E082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almost always maintains a high level of self-awareness about the impact of verbal and non-verbal communications</w:t>
            </w:r>
          </w:p>
        </w:tc>
        <w:tc>
          <w:tcPr>
            <w:tcW w:w="1800" w:type="dxa"/>
          </w:tcPr>
          <w:p w14:paraId="72A99DD6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always maintains a high level of self-awareness about the impact of verbal and non-verbal communications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-15613164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701906F0" w14:textId="566299E7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40990C0F" w14:textId="77777777" w:rsidTr="002238E3">
        <w:trPr>
          <w:jc w:val="center"/>
        </w:trPr>
        <w:tc>
          <w:tcPr>
            <w:tcW w:w="10885" w:type="dxa"/>
            <w:gridSpan w:val="6"/>
          </w:tcPr>
          <w:p w14:paraId="338CEE27" w14:textId="7BECD34B" w:rsidR="00A51A24" w:rsidRPr="00BA52E7" w:rsidRDefault="00A51A24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196750212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5F021F40" w14:textId="77777777" w:rsidTr="008463C7">
        <w:trPr>
          <w:jc w:val="center"/>
        </w:trPr>
        <w:tc>
          <w:tcPr>
            <w:tcW w:w="2876" w:type="dxa"/>
          </w:tcPr>
          <w:p w14:paraId="4A7076A3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Diversity Awareness: Demonstrates awareness and responsiveness to diversity</w:t>
            </w:r>
          </w:p>
        </w:tc>
        <w:tc>
          <w:tcPr>
            <w:tcW w:w="1709" w:type="dxa"/>
          </w:tcPr>
          <w:p w14:paraId="5784273A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Student’s classroom or student-related interactions rarely reflect respect for and appreciation of diverse opinions, 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experiences, and/or people</w:t>
            </w:r>
          </w:p>
        </w:tc>
        <w:tc>
          <w:tcPr>
            <w:tcW w:w="1886" w:type="dxa"/>
          </w:tcPr>
          <w:p w14:paraId="03E1B803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 xml:space="preserve">Student only occasionally reflects respect for and appreciation of diverse opinions, experiences, and/or people in the classroom or during 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student-related interactions</w:t>
            </w:r>
          </w:p>
        </w:tc>
        <w:tc>
          <w:tcPr>
            <w:tcW w:w="1804" w:type="dxa"/>
          </w:tcPr>
          <w:p w14:paraId="055CF9B3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 xml:space="preserve">Student’s classroom or student-related interactions almost always reflect respect for and appreciation of diverse opinions, 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experiences, and/or people</w:t>
            </w:r>
          </w:p>
        </w:tc>
        <w:tc>
          <w:tcPr>
            <w:tcW w:w="1800" w:type="dxa"/>
          </w:tcPr>
          <w:p w14:paraId="5AE3FAC1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Student’s classroom or student-related interactions always reflect respect for and appreciation of diverse opinions, experiences, and/or people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12836958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771796D3" w14:textId="010F8A42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15000033" w14:textId="77777777" w:rsidTr="002238E3">
        <w:trPr>
          <w:jc w:val="center"/>
        </w:trPr>
        <w:tc>
          <w:tcPr>
            <w:tcW w:w="10885" w:type="dxa"/>
            <w:gridSpan w:val="6"/>
          </w:tcPr>
          <w:p w14:paraId="6F75CB2A" w14:textId="116A9FF4" w:rsidR="00A51A24" w:rsidRPr="00BA52E7" w:rsidRDefault="00A51A24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2096902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053DB923" w14:textId="77777777" w:rsidTr="008463C7">
        <w:trPr>
          <w:jc w:val="center"/>
        </w:trPr>
        <w:tc>
          <w:tcPr>
            <w:tcW w:w="2876" w:type="dxa"/>
          </w:tcPr>
          <w:p w14:paraId="3C145468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Collegiality: Demonstrates collegiality and collaborative interactions</w:t>
            </w:r>
          </w:p>
        </w:tc>
        <w:tc>
          <w:tcPr>
            <w:tcW w:w="1709" w:type="dxa"/>
          </w:tcPr>
          <w:p w14:paraId="72F6F63D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has not demonstrated collaborative skills in work with others and/or student has poor relationships with classmates or others involved in student learning</w:t>
            </w:r>
          </w:p>
        </w:tc>
        <w:tc>
          <w:tcPr>
            <w:tcW w:w="1886" w:type="dxa"/>
          </w:tcPr>
          <w:p w14:paraId="075187E9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reluctant to collaborate with others and/or struggles with maintaining positive relationships</w:t>
            </w:r>
          </w:p>
        </w:tc>
        <w:tc>
          <w:tcPr>
            <w:tcW w:w="1804" w:type="dxa"/>
          </w:tcPr>
          <w:p w14:paraId="5DD7B1F6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almost always works collaboratively with team members and/or student almost always engages positively with others</w:t>
            </w:r>
          </w:p>
        </w:tc>
        <w:tc>
          <w:tcPr>
            <w:tcW w:w="1800" w:type="dxa"/>
          </w:tcPr>
          <w:p w14:paraId="36D30CAD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always works collaboratively with team members and/or student always engages positively with others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5101823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599A0850" w14:textId="09D2F49B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4F6B21AA" w14:textId="77777777" w:rsidTr="002238E3">
        <w:trPr>
          <w:jc w:val="center"/>
        </w:trPr>
        <w:tc>
          <w:tcPr>
            <w:tcW w:w="10885" w:type="dxa"/>
            <w:gridSpan w:val="6"/>
          </w:tcPr>
          <w:p w14:paraId="2BF41F8D" w14:textId="5620FDA8" w:rsidR="00A51A24" w:rsidRPr="00BA52E7" w:rsidRDefault="00007F7E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10563191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6DAE32DC" w14:textId="77777777" w:rsidTr="008463C7">
        <w:trPr>
          <w:jc w:val="center"/>
        </w:trPr>
        <w:tc>
          <w:tcPr>
            <w:tcW w:w="2876" w:type="dxa"/>
          </w:tcPr>
          <w:p w14:paraId="5BF74E7F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Oral Expression: Strives for a high level of oral expression</w:t>
            </w:r>
          </w:p>
        </w:tc>
        <w:tc>
          <w:tcPr>
            <w:tcW w:w="1709" w:type="dxa"/>
          </w:tcPr>
          <w:p w14:paraId="398B52E0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consistently gets feedback from instructor that oral expression is unprofessional and does not make efforts to correct</w:t>
            </w:r>
          </w:p>
        </w:tc>
        <w:tc>
          <w:tcPr>
            <w:tcW w:w="1886" w:type="dxa"/>
          </w:tcPr>
          <w:p w14:paraId="30F73511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frequently gets feedback from instructor that oral expression is unprofessional and rarely makes adjustments and/or efforts to correct</w:t>
            </w:r>
          </w:p>
        </w:tc>
        <w:tc>
          <w:tcPr>
            <w:tcW w:w="1804" w:type="dxa"/>
          </w:tcPr>
          <w:p w14:paraId="16BB90EA" w14:textId="77777777" w:rsidR="00A51A24" w:rsidRPr="00BA52E7" w:rsidRDefault="00A51A24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Student frequently displays appropriate oral expression and, when necessary, makes clear effort to correct errors when provided feedback</w:t>
            </w:r>
          </w:p>
        </w:tc>
        <w:tc>
          <w:tcPr>
            <w:tcW w:w="1800" w:type="dxa"/>
          </w:tcPr>
          <w:p w14:paraId="34B31C47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consistently displays appropriate and professional oral expression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10183548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56509D45" w14:textId="49FEC114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529D6A4F" w14:textId="77777777" w:rsidTr="002238E3">
        <w:trPr>
          <w:jc w:val="center"/>
        </w:trPr>
        <w:tc>
          <w:tcPr>
            <w:tcW w:w="10885" w:type="dxa"/>
            <w:gridSpan w:val="6"/>
          </w:tcPr>
          <w:p w14:paraId="4EE2171C" w14:textId="743420FB" w:rsidR="00A51A24" w:rsidRPr="00BA52E7" w:rsidRDefault="00A51A24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15378140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1D761DA4" w14:textId="77777777" w:rsidTr="008463C7">
        <w:trPr>
          <w:jc w:val="center"/>
        </w:trPr>
        <w:tc>
          <w:tcPr>
            <w:tcW w:w="2876" w:type="dxa"/>
          </w:tcPr>
          <w:p w14:paraId="7C042A11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Written Expression: Strives for a high level of written expression</w:t>
            </w:r>
          </w:p>
        </w:tc>
        <w:tc>
          <w:tcPr>
            <w:tcW w:w="1709" w:type="dxa"/>
          </w:tcPr>
          <w:p w14:paraId="46CED86B" w14:textId="77777777" w:rsidR="00A51A24" w:rsidRPr="00BA52E7" w:rsidRDefault="00A51A24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Student consistently gets feedback from instructors that written expression is unacceptable or unprofessional and/or grades on papers are reduced significantly because of writing</w:t>
            </w:r>
          </w:p>
        </w:tc>
        <w:tc>
          <w:tcPr>
            <w:tcW w:w="1886" w:type="dxa"/>
          </w:tcPr>
          <w:p w14:paraId="08515FA9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Student’s written work lacks clarity and has some errors and/or grades on papers are reduced somewhat because of writing</w:t>
            </w:r>
          </w:p>
        </w:tc>
        <w:tc>
          <w:tcPr>
            <w:tcW w:w="1804" w:type="dxa"/>
          </w:tcPr>
          <w:p w14:paraId="34CF8141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almost always expresses ideas or concepts clearly, with very few errors; and/or grades on papers are reduced only slightly because of writing</w:t>
            </w:r>
          </w:p>
        </w:tc>
        <w:tc>
          <w:tcPr>
            <w:tcW w:w="1800" w:type="dxa"/>
          </w:tcPr>
          <w:p w14:paraId="179E708F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always expresses ideas or concepts clearly, with an absence of errors and/or  grades on papers are reduced minimally because of writing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6021588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3450DE8A" w14:textId="0FA7C199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79604E36" w14:textId="77777777" w:rsidTr="002238E3">
        <w:trPr>
          <w:jc w:val="center"/>
        </w:trPr>
        <w:tc>
          <w:tcPr>
            <w:tcW w:w="10885" w:type="dxa"/>
            <w:gridSpan w:val="6"/>
          </w:tcPr>
          <w:p w14:paraId="575BD752" w14:textId="2824DF6C" w:rsidR="00A51A24" w:rsidRPr="00BA52E7" w:rsidRDefault="00007F7E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5724051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2FD5BCAC" w14:textId="77777777" w:rsidTr="008463C7">
        <w:trPr>
          <w:jc w:val="center"/>
        </w:trPr>
        <w:tc>
          <w:tcPr>
            <w:tcW w:w="2876" w:type="dxa"/>
          </w:tcPr>
          <w:p w14:paraId="7EA55D42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Initiative &amp; Reliability: Demonstrates initiative, reliability, and dependability</w:t>
            </w:r>
          </w:p>
        </w:tc>
        <w:tc>
          <w:tcPr>
            <w:tcW w:w="1709" w:type="dxa"/>
          </w:tcPr>
          <w:p w14:paraId="28F79FB2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Student rarely takes initiative to plan and complete work in 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a timely manner and/or student rarely submits assignments on time</w:t>
            </w:r>
          </w:p>
        </w:tc>
        <w:tc>
          <w:tcPr>
            <w:tcW w:w="1886" w:type="dxa"/>
          </w:tcPr>
          <w:p w14:paraId="3EB626BD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 xml:space="preserve">Student only occasionally takes initiative to plan and complete work in a 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timely manner, as a result coming to class minimally prepared</w:t>
            </w:r>
          </w:p>
        </w:tc>
        <w:tc>
          <w:tcPr>
            <w:tcW w:w="1804" w:type="dxa"/>
          </w:tcPr>
          <w:p w14:paraId="6CF8E78A" w14:textId="77777777" w:rsidR="00A51A24" w:rsidRPr="00BA52E7" w:rsidRDefault="00A51A24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lastRenderedPageBreak/>
              <w:t xml:space="preserve">Student almost always takes initiative to plan and complete work </w:t>
            </w:r>
            <w:r w:rsidRPr="00BA52E7">
              <w:rPr>
                <w:rFonts w:asciiTheme="majorHAnsi" w:hAnsiTheme="majorHAnsi" w:cstheme="majorHAnsi"/>
                <w:sz w:val="20"/>
              </w:rPr>
              <w:lastRenderedPageBreak/>
              <w:t>in a timely manner and/or almost always submits assignments on time</w:t>
            </w:r>
          </w:p>
        </w:tc>
        <w:tc>
          <w:tcPr>
            <w:tcW w:w="1800" w:type="dxa"/>
          </w:tcPr>
          <w:p w14:paraId="23D792E5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 xml:space="preserve">Student always take initiative to plan and complete work in a timely 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manner and/or always submits work on time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13975605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202B151D" w14:textId="737A3BE6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 xml:space="preserve">Click or tap here </w:t>
                </w:r>
                <w:r w:rsidRPr="000C2A5E">
                  <w:rPr>
                    <w:rStyle w:val="PlaceholderText"/>
                  </w:rPr>
                  <w:lastRenderedPageBreak/>
                  <w:t>to enter text.</w:t>
                </w:r>
              </w:p>
            </w:tc>
          </w:sdtContent>
        </w:sdt>
      </w:tr>
      <w:tr w:rsidR="00A51A24" w:rsidRPr="00BA52E7" w14:paraId="510E0E61" w14:textId="77777777" w:rsidTr="002238E3">
        <w:trPr>
          <w:jc w:val="center"/>
        </w:trPr>
        <w:tc>
          <w:tcPr>
            <w:tcW w:w="10885" w:type="dxa"/>
            <w:gridSpan w:val="6"/>
          </w:tcPr>
          <w:p w14:paraId="35B3E2BC" w14:textId="68C15A26" w:rsidR="00A51A24" w:rsidRPr="00BA52E7" w:rsidRDefault="00A51A24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lastRenderedPageBreak/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2350968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0E4CD6C8" w14:textId="77777777" w:rsidTr="008463C7">
        <w:trPr>
          <w:jc w:val="center"/>
        </w:trPr>
        <w:tc>
          <w:tcPr>
            <w:tcW w:w="2876" w:type="dxa"/>
          </w:tcPr>
          <w:p w14:paraId="234A6F0A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Responsiveness to Feedback: Demonstrates evidence of motivation to improve self</w:t>
            </w:r>
          </w:p>
        </w:tc>
        <w:tc>
          <w:tcPr>
            <w:tcW w:w="1709" w:type="dxa"/>
          </w:tcPr>
          <w:p w14:paraId="79929744" w14:textId="77777777" w:rsidR="00A51A24" w:rsidRPr="00BA52E7" w:rsidRDefault="00A51A24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Student has not demonstrated receptiveness to suggestions and feedback from others and, therefore, makes no effort to adjust performance accordingly</w:t>
            </w:r>
          </w:p>
        </w:tc>
        <w:tc>
          <w:tcPr>
            <w:tcW w:w="1886" w:type="dxa"/>
          </w:tcPr>
          <w:p w14:paraId="07C1F43B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usually receptive to suggestions and feedback, but does not adjust performance accordingly</w:t>
            </w:r>
          </w:p>
        </w:tc>
        <w:tc>
          <w:tcPr>
            <w:tcW w:w="1804" w:type="dxa"/>
          </w:tcPr>
          <w:p w14:paraId="36C33DE5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almost always receptive to suggestions or feedback and adjusts performance accordingly</w:t>
            </w:r>
          </w:p>
        </w:tc>
        <w:tc>
          <w:tcPr>
            <w:tcW w:w="1800" w:type="dxa"/>
          </w:tcPr>
          <w:p w14:paraId="7B2A5873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always receptive to suggestions or feedback from others, and adjusts performance accordingly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4465889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229020F3" w14:textId="7CDD7751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700A2DE3" w14:textId="77777777" w:rsidTr="002238E3">
        <w:trPr>
          <w:jc w:val="center"/>
        </w:trPr>
        <w:tc>
          <w:tcPr>
            <w:tcW w:w="10885" w:type="dxa"/>
            <w:gridSpan w:val="6"/>
          </w:tcPr>
          <w:p w14:paraId="34D87B97" w14:textId="3C02B696" w:rsidR="00BA52E7" w:rsidRPr="00BA52E7" w:rsidRDefault="00A51A24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9980757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04DDE098" w14:textId="77777777" w:rsidTr="008463C7">
        <w:trPr>
          <w:jc w:val="center"/>
        </w:trPr>
        <w:tc>
          <w:tcPr>
            <w:tcW w:w="2876" w:type="dxa"/>
          </w:tcPr>
          <w:p w14:paraId="518F5C18" w14:textId="1E41C65E" w:rsidR="00A51A24" w:rsidRPr="00870ED5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Compliance with </w:t>
            </w:r>
            <w:r w:rsidR="00A77C4D"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Academic and </w:t>
            </w: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Professional Requirements: Demonstrates compliance with the </w:t>
            </w:r>
            <w:r w:rsidR="00A77C4D"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academic and </w:t>
            </w: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professional conduct policy in the </w:t>
            </w:r>
            <w:r w:rsidR="00A77C4D"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College and </w:t>
            </w: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>Social Work Program</w:t>
            </w:r>
            <w:r w:rsidR="00A77C4D"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Student Handbook</w:t>
            </w: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and Field Education Manual</w:t>
            </w:r>
          </w:p>
        </w:tc>
        <w:tc>
          <w:tcPr>
            <w:tcW w:w="1709" w:type="dxa"/>
          </w:tcPr>
          <w:p w14:paraId="03CCDDAA" w14:textId="5BF8E9BC" w:rsidR="00A51A24" w:rsidRPr="00870ED5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>Student demonstrates significant problems in complying with the</w:t>
            </w:r>
            <w:r w:rsidR="00A13464"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College and/or</w:t>
            </w: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Social Work Program requirements</w:t>
            </w:r>
          </w:p>
        </w:tc>
        <w:tc>
          <w:tcPr>
            <w:tcW w:w="1886" w:type="dxa"/>
          </w:tcPr>
          <w:p w14:paraId="6560672C" w14:textId="6439B0DE" w:rsidR="00A51A24" w:rsidRPr="00870ED5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>Student only moderately demonstrates compliance with the</w:t>
            </w:r>
            <w:r w:rsidR="00A13464"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College and/or</w:t>
            </w: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Social Work Program requirements</w:t>
            </w:r>
          </w:p>
        </w:tc>
        <w:tc>
          <w:tcPr>
            <w:tcW w:w="1804" w:type="dxa"/>
          </w:tcPr>
          <w:p w14:paraId="3E62E777" w14:textId="719A4332" w:rsidR="00A51A24" w:rsidRPr="00870ED5" w:rsidRDefault="00A51A24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870ED5">
              <w:rPr>
                <w:rFonts w:asciiTheme="majorHAnsi" w:hAnsiTheme="majorHAnsi" w:cstheme="majorHAnsi"/>
                <w:sz w:val="20"/>
              </w:rPr>
              <w:t>Student almost always demonstrates compliance with the</w:t>
            </w:r>
            <w:r w:rsidR="00A13464" w:rsidRPr="00870ED5">
              <w:rPr>
                <w:rFonts w:asciiTheme="majorHAnsi" w:hAnsiTheme="majorHAnsi" w:cstheme="majorHAnsi"/>
                <w:sz w:val="20"/>
              </w:rPr>
              <w:t xml:space="preserve"> College and/or</w:t>
            </w:r>
            <w:r w:rsidRPr="00870ED5">
              <w:rPr>
                <w:rFonts w:asciiTheme="majorHAnsi" w:hAnsiTheme="majorHAnsi" w:cstheme="majorHAnsi"/>
                <w:sz w:val="20"/>
              </w:rPr>
              <w:t xml:space="preserve"> Social Work Program requirements</w:t>
            </w:r>
          </w:p>
        </w:tc>
        <w:tc>
          <w:tcPr>
            <w:tcW w:w="1800" w:type="dxa"/>
          </w:tcPr>
          <w:p w14:paraId="735689F5" w14:textId="2E0EB69E" w:rsidR="00A51A24" w:rsidRPr="00870ED5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>Student consistently demonstrates compliance with the</w:t>
            </w:r>
            <w:r w:rsidR="00A13464"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College and/or</w:t>
            </w: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Social Work Program requirements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12200969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59F77204" w14:textId="08F83A90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7A76DEF2" w14:textId="77777777" w:rsidTr="002238E3">
        <w:trPr>
          <w:jc w:val="center"/>
        </w:trPr>
        <w:tc>
          <w:tcPr>
            <w:tcW w:w="10885" w:type="dxa"/>
            <w:gridSpan w:val="6"/>
          </w:tcPr>
          <w:p w14:paraId="4EFDD23A" w14:textId="5AD5A50C" w:rsidR="00A51A24" w:rsidRPr="00BA52E7" w:rsidRDefault="00A51A24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13994848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21180F38" w14:textId="77777777" w:rsidTr="008463C7">
        <w:trPr>
          <w:jc w:val="center"/>
        </w:trPr>
        <w:tc>
          <w:tcPr>
            <w:tcW w:w="2876" w:type="dxa"/>
          </w:tcPr>
          <w:p w14:paraId="3D53EEFD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Compliance with the NASW Code of Ethics: Demonstrates compliance with the Code of Ethics in its entirety</w:t>
            </w:r>
          </w:p>
        </w:tc>
        <w:tc>
          <w:tcPr>
            <w:tcW w:w="1709" w:type="dxa"/>
          </w:tcPr>
          <w:p w14:paraId="58042A2A" w14:textId="77777777" w:rsidR="00A51A24" w:rsidRPr="00BA52E7" w:rsidRDefault="00A51A24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Student is consistently non-compliant with one or more components of the Code of Ethics</w:t>
            </w:r>
          </w:p>
        </w:tc>
        <w:tc>
          <w:tcPr>
            <w:tcW w:w="1886" w:type="dxa"/>
          </w:tcPr>
          <w:p w14:paraId="32D26753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only moderately compliant with the components of the Code of Ethics</w:t>
            </w:r>
          </w:p>
        </w:tc>
        <w:tc>
          <w:tcPr>
            <w:tcW w:w="1804" w:type="dxa"/>
          </w:tcPr>
          <w:p w14:paraId="4CD29B5E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is almost always compliant with the Code of Ethics in its entirety</w:t>
            </w:r>
          </w:p>
        </w:tc>
        <w:tc>
          <w:tcPr>
            <w:tcW w:w="1800" w:type="dxa"/>
          </w:tcPr>
          <w:p w14:paraId="469F322D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Student consistently demonstrates compliance with the Code of Ethics in its entirety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-791904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6454B7B2" w14:textId="12968226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035EAA28" w14:textId="77777777" w:rsidTr="002238E3">
        <w:trPr>
          <w:jc w:val="center"/>
        </w:trPr>
        <w:tc>
          <w:tcPr>
            <w:tcW w:w="10885" w:type="dxa"/>
            <w:gridSpan w:val="6"/>
          </w:tcPr>
          <w:p w14:paraId="330C8BDF" w14:textId="6EAC5CB1" w:rsidR="00A51A24" w:rsidRPr="00BA52E7" w:rsidRDefault="00A51A24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151274804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1A24" w:rsidRPr="00BA52E7" w14:paraId="2428B389" w14:textId="77777777" w:rsidTr="008463C7">
        <w:trPr>
          <w:jc w:val="center"/>
        </w:trPr>
        <w:tc>
          <w:tcPr>
            <w:tcW w:w="2876" w:type="dxa"/>
          </w:tcPr>
          <w:p w14:paraId="61B26039" w14:textId="77777777" w:rsidR="00A51A24" w:rsidRPr="00BA52E7" w:rsidRDefault="00A51A24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Responsiveness to Communication: Uses departmental communications</w:t>
            </w:r>
          </w:p>
        </w:tc>
        <w:tc>
          <w:tcPr>
            <w:tcW w:w="1709" w:type="dxa"/>
          </w:tcPr>
          <w:p w14:paraId="1322648B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Student never checks or responds to email from fellow group 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mates or the professor</w:t>
            </w:r>
          </w:p>
        </w:tc>
        <w:tc>
          <w:tcPr>
            <w:tcW w:w="1886" w:type="dxa"/>
          </w:tcPr>
          <w:p w14:paraId="2977E950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Student rarely checks or responds to emails sent by fellow group mates or the professor</w:t>
            </w:r>
          </w:p>
        </w:tc>
        <w:tc>
          <w:tcPr>
            <w:tcW w:w="1804" w:type="dxa"/>
          </w:tcPr>
          <w:p w14:paraId="783E5A1B" w14:textId="77777777" w:rsidR="00A51A24" w:rsidRPr="00BA52E7" w:rsidRDefault="00A51A24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 xml:space="preserve">Student is usually consistent in checking email and promptly responds to correspondence 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from classmates and the professor</w:t>
            </w:r>
          </w:p>
        </w:tc>
        <w:tc>
          <w:tcPr>
            <w:tcW w:w="1800" w:type="dxa"/>
          </w:tcPr>
          <w:p w14:paraId="0B13B8EB" w14:textId="77777777" w:rsidR="00A51A24" w:rsidRPr="00BA52E7" w:rsidRDefault="00A51A24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lastRenderedPageBreak/>
              <w:t xml:space="preserve">Student always checks email and is always prompt to respond to correspondence </w:t>
            </w:r>
            <w:r w:rsidRPr="00BA52E7">
              <w:rPr>
                <w:rFonts w:asciiTheme="majorHAnsi" w:hAnsiTheme="majorHAnsi" w:cstheme="majorHAnsi"/>
                <w:sz w:val="20"/>
              </w:rPr>
              <w:lastRenderedPageBreak/>
              <w:t>from classmates and the professor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4835250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0EA9D3A2" w14:textId="2E9CA5B0" w:rsidR="00A51A24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 xml:space="preserve">Click or tap here to </w:t>
                </w:r>
                <w:r w:rsidRPr="000C2A5E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</w:tr>
      <w:tr w:rsidR="00BA52E7" w:rsidRPr="00BA52E7" w14:paraId="0A15BF1E" w14:textId="77777777" w:rsidTr="002238E3">
        <w:trPr>
          <w:jc w:val="center"/>
        </w:trPr>
        <w:tc>
          <w:tcPr>
            <w:tcW w:w="10885" w:type="dxa"/>
            <w:gridSpan w:val="6"/>
          </w:tcPr>
          <w:p w14:paraId="5E6FB827" w14:textId="0AFF65B3" w:rsidR="00BA52E7" w:rsidRDefault="00BA52E7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z w:val="20"/>
                <w:szCs w:val="18"/>
              </w:rPr>
              <w:lastRenderedPageBreak/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  <w:szCs w:val="18"/>
                </w:rPr>
                <w:id w:val="3565469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F57A5F6" w14:textId="77777777" w:rsidR="00BA52E7" w:rsidRDefault="00BA52E7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</w:p>
          <w:p w14:paraId="08679D9A" w14:textId="7EF886C8" w:rsidR="00BA52E7" w:rsidRPr="00BA52E7" w:rsidRDefault="00BA52E7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</w:tr>
      <w:tr w:rsidR="00BA52E7" w:rsidRPr="00BA52E7" w14:paraId="5B9BCDD8" w14:textId="77777777" w:rsidTr="008463C7">
        <w:trPr>
          <w:jc w:val="center"/>
        </w:trPr>
        <w:tc>
          <w:tcPr>
            <w:tcW w:w="2876" w:type="dxa"/>
          </w:tcPr>
          <w:p w14:paraId="5B1157CB" w14:textId="35F9EDA4" w:rsidR="00BA52E7" w:rsidRPr="008D4113" w:rsidRDefault="00BA52E7" w:rsidP="00A51A2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Professional Appearance: Displays professional appearance</w:t>
            </w:r>
            <w:r w:rsidR="008D4113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 xml:space="preserve"> in face to face classes/online videos</w:t>
            </w:r>
            <w:r w:rsidRPr="00BA52E7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 xml:space="preserve"> that does not interfere with professional relationships/responsibilities</w:t>
            </w:r>
            <w:r w:rsidR="008D4113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.</w:t>
            </w:r>
          </w:p>
          <w:p w14:paraId="1AE67D23" w14:textId="782A642F" w:rsidR="008D4113" w:rsidRPr="00BA52E7" w:rsidRDefault="008D4113" w:rsidP="008D4113">
            <w:pPr>
              <w:pStyle w:val="ListParagraph"/>
              <w:ind w:left="337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1709" w:type="dxa"/>
          </w:tcPr>
          <w:p w14:paraId="175B76D8" w14:textId="1F324612" w:rsidR="00BA52E7" w:rsidRPr="00BA52E7" w:rsidRDefault="00BA52E7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Student’s professional attire and presentation is consistently inappropriate for professional and classroom settings</w:t>
            </w:r>
          </w:p>
        </w:tc>
        <w:tc>
          <w:tcPr>
            <w:tcW w:w="1886" w:type="dxa"/>
          </w:tcPr>
          <w:p w14:paraId="2AEAE8C1" w14:textId="6667FA0D" w:rsidR="00BA52E7" w:rsidRPr="00BA52E7" w:rsidRDefault="00FE3F93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Student</w:t>
            </w:r>
            <w:r w:rsidRPr="00BA52E7">
              <w:rPr>
                <w:rFonts w:asciiTheme="majorHAnsi" w:hAnsiTheme="majorHAnsi" w:cstheme="majorHAnsi"/>
                <w:sz w:val="20"/>
                <w:szCs w:val="18"/>
              </w:rPr>
              <w:t>’s professional attire and presentation is frequently inappropriate for professional and classroom settings</w:t>
            </w:r>
          </w:p>
        </w:tc>
        <w:tc>
          <w:tcPr>
            <w:tcW w:w="1804" w:type="dxa"/>
          </w:tcPr>
          <w:p w14:paraId="10EFF501" w14:textId="677536B0" w:rsidR="00BA52E7" w:rsidRPr="00BA52E7" w:rsidRDefault="00FE3F93" w:rsidP="003528CC">
            <w:pPr>
              <w:rPr>
                <w:rFonts w:asciiTheme="majorHAnsi" w:hAnsiTheme="majorHAnsi" w:cstheme="majorHAnsi"/>
                <w:sz w:val="20"/>
                <w:szCs w:val="18"/>
              </w:rPr>
            </w:pPr>
            <w:r w:rsidRPr="00BA52E7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Student’s appearance is routinely appropriate for classroom and professional settings</w:t>
            </w:r>
          </w:p>
        </w:tc>
        <w:tc>
          <w:tcPr>
            <w:tcW w:w="1800" w:type="dxa"/>
          </w:tcPr>
          <w:p w14:paraId="6096E660" w14:textId="529D0BD3" w:rsidR="00BA52E7" w:rsidRPr="00BA52E7" w:rsidRDefault="00FE3F93" w:rsidP="00007F7E">
            <w:pPr>
              <w:pStyle w:val="BodyText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pacing w:val="-1"/>
                <w:sz w:val="20"/>
              </w:rPr>
              <w:t>Student’s appearance is consistently appropriate for classroom and professional settings</w:t>
            </w:r>
          </w:p>
        </w:tc>
        <w:sdt>
          <w:sdtPr>
            <w:rPr>
              <w:rFonts w:asciiTheme="majorHAnsi" w:hAnsiTheme="majorHAnsi" w:cstheme="majorHAnsi"/>
              <w:sz w:val="20"/>
              <w:szCs w:val="18"/>
            </w:rPr>
            <w:id w:val="99235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1810E7DD" w14:textId="724CB149" w:rsidR="00BA52E7" w:rsidRPr="00BA52E7" w:rsidRDefault="009522AB" w:rsidP="003528CC">
                <w:pPr>
                  <w:rPr>
                    <w:rFonts w:asciiTheme="majorHAnsi" w:hAnsiTheme="majorHAnsi" w:cstheme="majorHAnsi"/>
                    <w:sz w:val="20"/>
                    <w:szCs w:val="18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1A24" w:rsidRPr="00BA52E7" w14:paraId="6758BF42" w14:textId="77777777" w:rsidTr="006B1040">
        <w:trPr>
          <w:trHeight w:val="548"/>
          <w:jc w:val="center"/>
        </w:trPr>
        <w:tc>
          <w:tcPr>
            <w:tcW w:w="10885" w:type="dxa"/>
            <w:gridSpan w:val="6"/>
          </w:tcPr>
          <w:p w14:paraId="487C65C3" w14:textId="398092F0" w:rsidR="00A51A24" w:rsidRPr="00BA52E7" w:rsidRDefault="00A51A24" w:rsidP="00007F7E">
            <w:pPr>
              <w:pStyle w:val="BodyText"/>
              <w:spacing w:after="600"/>
              <w:rPr>
                <w:rFonts w:asciiTheme="majorHAnsi" w:hAnsiTheme="majorHAnsi" w:cstheme="majorHAnsi"/>
                <w:sz w:val="20"/>
              </w:rPr>
            </w:pPr>
            <w:r w:rsidRPr="00BA52E7">
              <w:rPr>
                <w:rFonts w:asciiTheme="majorHAnsi" w:hAnsiTheme="majorHAnsi" w:cstheme="majorHAnsi"/>
                <w:sz w:val="20"/>
              </w:rPr>
              <w:t>Comments:</w:t>
            </w:r>
            <w:sdt>
              <w:sdtPr>
                <w:rPr>
                  <w:rFonts w:asciiTheme="majorHAnsi" w:hAnsiTheme="majorHAnsi" w:cstheme="majorHAnsi"/>
                  <w:sz w:val="20"/>
                </w:rPr>
                <w:id w:val="-9667403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238E3" w:rsidRPr="00BA52E7" w14:paraId="3882A9A2" w14:textId="42FAA2AA" w:rsidTr="008463C7">
        <w:trPr>
          <w:jc w:val="center"/>
        </w:trPr>
        <w:tc>
          <w:tcPr>
            <w:tcW w:w="2876" w:type="dxa"/>
          </w:tcPr>
          <w:p w14:paraId="25EE0D58" w14:textId="22F182B1" w:rsidR="002238E3" w:rsidRPr="00870ED5" w:rsidRDefault="002238E3" w:rsidP="002238E3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 w:cstheme="majorHAnsi"/>
                <w:sz w:val="20"/>
              </w:rPr>
            </w:pPr>
            <w:r w:rsidRPr="00870ED5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Conceptual Understanding: Demonstrates ability to understand and integrate concepts and theory to practice.</w:t>
            </w:r>
          </w:p>
        </w:tc>
        <w:tc>
          <w:tcPr>
            <w:tcW w:w="1709" w:type="dxa"/>
          </w:tcPr>
          <w:p w14:paraId="243F1F37" w14:textId="07500A84" w:rsidR="002238E3" w:rsidRPr="00870ED5" w:rsidRDefault="002238E3" w:rsidP="002238E3">
            <w:r w:rsidRPr="00870ED5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Student frequently struggles in understanding and/or integrating concepts and theory to practice</w:t>
            </w:r>
          </w:p>
        </w:tc>
        <w:tc>
          <w:tcPr>
            <w:tcW w:w="1886" w:type="dxa"/>
          </w:tcPr>
          <w:p w14:paraId="249D3C8D" w14:textId="3AA92DD5" w:rsidR="002238E3" w:rsidRPr="00870ED5" w:rsidRDefault="002238E3" w:rsidP="002238E3">
            <w:r w:rsidRPr="00870ED5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Student</w:t>
            </w:r>
            <w:r w:rsidRPr="00870ED5">
              <w:rPr>
                <w:rFonts w:asciiTheme="majorHAnsi" w:hAnsiTheme="majorHAnsi" w:cstheme="majorHAnsi"/>
                <w:sz w:val="20"/>
                <w:szCs w:val="18"/>
              </w:rPr>
              <w:t xml:space="preserve"> sometimes struggles in understanding and/or integrating concepts and theory to practice</w:t>
            </w:r>
          </w:p>
        </w:tc>
        <w:tc>
          <w:tcPr>
            <w:tcW w:w="1804" w:type="dxa"/>
          </w:tcPr>
          <w:p w14:paraId="3F28B035" w14:textId="3834BCC3" w:rsidR="002238E3" w:rsidRPr="00870ED5" w:rsidRDefault="002238E3" w:rsidP="002238E3">
            <w:r w:rsidRPr="00870ED5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Student routinely understands and/or integrates concepts and theory to practice</w:t>
            </w:r>
          </w:p>
        </w:tc>
        <w:tc>
          <w:tcPr>
            <w:tcW w:w="1800" w:type="dxa"/>
          </w:tcPr>
          <w:p w14:paraId="16FCC9EE" w14:textId="751FD258" w:rsidR="002238E3" w:rsidRPr="00870ED5" w:rsidRDefault="002238E3" w:rsidP="002238E3">
            <w:r w:rsidRPr="00870ED5">
              <w:rPr>
                <w:rFonts w:asciiTheme="majorHAnsi" w:hAnsiTheme="majorHAnsi" w:cstheme="majorHAnsi"/>
                <w:spacing w:val="-1"/>
                <w:sz w:val="20"/>
              </w:rPr>
              <w:t xml:space="preserve">Student consistently </w:t>
            </w:r>
            <w:r w:rsidRPr="00870ED5"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understands and/or integrates concepts and theory to practice</w:t>
            </w:r>
          </w:p>
        </w:tc>
        <w:sdt>
          <w:sdtPr>
            <w:id w:val="-1332598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0" w:type="dxa"/>
              </w:tcPr>
              <w:p w14:paraId="7ADB7FC8" w14:textId="2FE5A227" w:rsidR="002238E3" w:rsidRPr="00BA52E7" w:rsidRDefault="009522AB" w:rsidP="002238E3"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1040" w:rsidRPr="00BA52E7" w14:paraId="3F1F6C4C" w14:textId="77777777" w:rsidTr="004C2879">
        <w:trPr>
          <w:jc w:val="center"/>
        </w:trPr>
        <w:tc>
          <w:tcPr>
            <w:tcW w:w="10885" w:type="dxa"/>
            <w:gridSpan w:val="6"/>
          </w:tcPr>
          <w:p w14:paraId="5873E1B7" w14:textId="62F99335" w:rsidR="006B1040" w:rsidRDefault="006B1040" w:rsidP="002238E3">
            <w:pPr>
              <w:rPr>
                <w:rFonts w:asciiTheme="majorHAnsi" w:hAnsiTheme="majorHAnsi" w:cstheme="majorHAnsi"/>
                <w:spacing w:val="-1"/>
                <w:sz w:val="20"/>
                <w:szCs w:val="18"/>
              </w:rPr>
            </w:pPr>
            <w:r>
              <w:rPr>
                <w:rFonts w:asciiTheme="majorHAnsi" w:hAnsiTheme="majorHAnsi" w:cstheme="majorHAnsi"/>
                <w:spacing w:val="-1"/>
                <w:sz w:val="20"/>
                <w:szCs w:val="18"/>
              </w:rPr>
              <w:t>Comments:</w:t>
            </w:r>
            <w:sdt>
              <w:sdtPr>
                <w:rPr>
                  <w:rFonts w:asciiTheme="majorHAnsi" w:hAnsiTheme="majorHAnsi" w:cstheme="majorHAnsi"/>
                  <w:spacing w:val="-1"/>
                  <w:sz w:val="20"/>
                  <w:szCs w:val="18"/>
                </w:rPr>
                <w:id w:val="-16266918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522AB" w:rsidRPr="000C2A5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51C2354" w14:textId="77777777" w:rsidR="006B1040" w:rsidRDefault="006B1040" w:rsidP="002238E3">
            <w:pPr>
              <w:rPr>
                <w:rFonts w:asciiTheme="majorHAnsi" w:hAnsiTheme="majorHAnsi" w:cstheme="majorHAnsi"/>
                <w:spacing w:val="-1"/>
                <w:sz w:val="20"/>
                <w:szCs w:val="18"/>
              </w:rPr>
            </w:pPr>
          </w:p>
          <w:p w14:paraId="2933B124" w14:textId="70A70FAE" w:rsidR="006B1040" w:rsidRPr="00BA52E7" w:rsidRDefault="006B1040" w:rsidP="002238E3"/>
        </w:tc>
      </w:tr>
      <w:bookmarkEnd w:id="1"/>
    </w:tbl>
    <w:p w14:paraId="52AE2383" w14:textId="77777777" w:rsidR="00A51A24" w:rsidRPr="00BA52E7" w:rsidRDefault="00A51A24" w:rsidP="00A51A24">
      <w:pPr>
        <w:spacing w:after="0" w:line="240" w:lineRule="auto"/>
        <w:rPr>
          <w:rFonts w:asciiTheme="majorHAnsi" w:hAnsiTheme="majorHAnsi" w:cstheme="majorHAnsi"/>
        </w:rPr>
      </w:pPr>
    </w:p>
    <w:tbl>
      <w:tblPr>
        <w:tblW w:w="10886" w:type="dxa"/>
        <w:jc w:val="center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2"/>
        <w:gridCol w:w="814"/>
      </w:tblGrid>
      <w:tr w:rsidR="00A51A24" w:rsidRPr="00BA52E7" w14:paraId="605852C8" w14:textId="77777777" w:rsidTr="008F5B5B">
        <w:trPr>
          <w:trHeight w:hRule="exact" w:val="523"/>
          <w:jc w:val="center"/>
        </w:trPr>
        <w:tc>
          <w:tcPr>
            <w:tcW w:w="10072" w:type="dxa"/>
            <w:vAlign w:val="bottom"/>
          </w:tcPr>
          <w:p w14:paraId="66F415D7" w14:textId="77777777" w:rsidR="00A51A24" w:rsidRPr="00FE3F93" w:rsidRDefault="00A51A24" w:rsidP="003528CC">
            <w:pPr>
              <w:pStyle w:val="TableParagraph"/>
              <w:spacing w:before="2"/>
              <w:ind w:left="101" w:right="576"/>
              <w:jc w:val="right"/>
              <w:rPr>
                <w:rFonts w:asciiTheme="majorHAnsi" w:hAnsiTheme="majorHAnsi" w:cstheme="majorHAnsi"/>
                <w:spacing w:val="-1"/>
                <w:sz w:val="28"/>
                <w:szCs w:val="24"/>
              </w:rPr>
            </w:pPr>
            <w:bookmarkStart w:id="2" w:name="_Hlk41277503"/>
            <w:r w:rsidRPr="00FE3F93">
              <w:rPr>
                <w:rFonts w:asciiTheme="majorHAnsi" w:hAnsiTheme="majorHAnsi" w:cstheme="majorHAnsi"/>
                <w:spacing w:val="-1"/>
                <w:sz w:val="28"/>
                <w:szCs w:val="24"/>
              </w:rPr>
              <w:t>Rubric Total Score</w:t>
            </w:r>
          </w:p>
        </w:tc>
        <w:sdt>
          <w:sdtPr>
            <w:rPr>
              <w:rFonts w:asciiTheme="majorHAnsi" w:hAnsiTheme="majorHAnsi" w:cstheme="majorHAnsi"/>
              <w:sz w:val="22"/>
              <w:szCs w:val="20"/>
            </w:rPr>
            <w:id w:val="3458270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4" w:type="dxa"/>
                <w:vAlign w:val="bottom"/>
              </w:tcPr>
              <w:p w14:paraId="3CF6BA5D" w14:textId="27CA6930" w:rsidR="00A51A24" w:rsidRPr="00BA52E7" w:rsidRDefault="009522AB" w:rsidP="003528CC">
                <w:pPr>
                  <w:jc w:val="center"/>
                  <w:rPr>
                    <w:rFonts w:asciiTheme="majorHAnsi" w:hAnsiTheme="majorHAnsi" w:cstheme="majorHAnsi"/>
                    <w:sz w:val="22"/>
                    <w:szCs w:val="20"/>
                  </w:rPr>
                </w:pPr>
                <w:r w:rsidRPr="000C2A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376CAA0F" w14:textId="77777777" w:rsidR="00A51A24" w:rsidRPr="00BA52E7" w:rsidRDefault="00A51A24" w:rsidP="00A51A24">
      <w:pPr>
        <w:spacing w:after="0" w:line="240" w:lineRule="auto"/>
        <w:rPr>
          <w:rFonts w:asciiTheme="majorHAnsi" w:hAnsiTheme="majorHAnsi" w:cstheme="majorHAnsi"/>
        </w:rPr>
      </w:pPr>
    </w:p>
    <w:p w14:paraId="3F2F0DCD" w14:textId="24AF23B0" w:rsidR="00A51A24" w:rsidRPr="00FE3F93" w:rsidRDefault="00F11208" w:rsidP="00A51A24">
      <w:pPr>
        <w:spacing w:after="0" w:line="240" w:lineRule="auto"/>
        <w:rPr>
          <w:rFonts w:asciiTheme="majorHAnsi" w:hAnsiTheme="majorHAnsi" w:cstheme="majorHAnsi"/>
          <w:szCs w:val="24"/>
          <w:u w:val="single"/>
        </w:rPr>
      </w:pPr>
      <w:bookmarkStart w:id="3" w:name="_Hlk41277526"/>
      <w:r w:rsidRPr="00FE3F93">
        <w:rPr>
          <w:rFonts w:asciiTheme="majorHAnsi" w:hAnsiTheme="majorHAnsi" w:cstheme="majorHAnsi"/>
          <w:szCs w:val="24"/>
        </w:rPr>
        <w:t>Please list the class(s) in which you taught this student</w:t>
      </w:r>
      <w:r w:rsidR="00C628C5" w:rsidRPr="00FE3F93">
        <w:rPr>
          <w:rFonts w:asciiTheme="majorHAnsi" w:hAnsiTheme="majorHAnsi" w:cstheme="majorHAnsi"/>
          <w:szCs w:val="24"/>
        </w:rPr>
        <w:t xml:space="preserve">: </w:t>
      </w:r>
      <w:r w:rsidR="00C628C5" w:rsidRPr="00FE3F93">
        <w:rPr>
          <w:rFonts w:asciiTheme="majorHAnsi" w:hAnsiTheme="majorHAnsi" w:cstheme="majorHAnsi"/>
          <w:szCs w:val="24"/>
          <w:u w:val="single"/>
        </w:rPr>
        <w:tab/>
      </w:r>
      <w:sdt>
        <w:sdtPr>
          <w:rPr>
            <w:rFonts w:asciiTheme="majorHAnsi" w:hAnsiTheme="majorHAnsi" w:cstheme="majorHAnsi"/>
            <w:szCs w:val="24"/>
            <w:u w:val="single"/>
          </w:rPr>
          <w:id w:val="1741280897"/>
          <w:placeholder>
            <w:docPart w:val="DefaultPlaceholder_-1854013440"/>
          </w:placeholder>
          <w:showingPlcHdr/>
          <w:text/>
        </w:sdtPr>
        <w:sdtEndPr/>
        <w:sdtContent>
          <w:r w:rsidR="009522AB" w:rsidRPr="000C2A5E">
            <w:rPr>
              <w:rStyle w:val="PlaceholderText"/>
            </w:rPr>
            <w:t>Click or tap here to enter text.</w:t>
          </w:r>
        </w:sdtContent>
      </w:sdt>
      <w:r w:rsidR="00C628C5" w:rsidRPr="00FE3F93">
        <w:rPr>
          <w:rFonts w:asciiTheme="majorHAnsi" w:hAnsiTheme="majorHAnsi" w:cstheme="majorHAnsi"/>
          <w:szCs w:val="24"/>
          <w:u w:val="single"/>
        </w:rPr>
        <w:tab/>
      </w:r>
      <w:r w:rsidR="00C628C5" w:rsidRPr="00FE3F93">
        <w:rPr>
          <w:rFonts w:asciiTheme="majorHAnsi" w:hAnsiTheme="majorHAnsi" w:cstheme="majorHAnsi"/>
          <w:szCs w:val="24"/>
          <w:u w:val="single"/>
        </w:rPr>
        <w:tab/>
      </w:r>
      <w:r w:rsidR="00C628C5" w:rsidRPr="00FE3F93">
        <w:rPr>
          <w:rFonts w:asciiTheme="majorHAnsi" w:hAnsiTheme="majorHAnsi" w:cstheme="majorHAnsi"/>
          <w:szCs w:val="24"/>
          <w:u w:val="single"/>
        </w:rPr>
        <w:tab/>
      </w:r>
    </w:p>
    <w:p w14:paraId="3D7568A5" w14:textId="5AA12B8A" w:rsidR="00C628C5" w:rsidRPr="00FE3F93" w:rsidRDefault="00C628C5" w:rsidP="00A51A24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12BC57C7" w14:textId="14C8A013" w:rsidR="00A51A24" w:rsidRPr="00FE3F93" w:rsidRDefault="00A51A24" w:rsidP="00A51A2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FE3F93">
        <w:rPr>
          <w:rFonts w:asciiTheme="majorHAnsi" w:hAnsiTheme="majorHAnsi" w:cstheme="majorHAnsi"/>
          <w:szCs w:val="24"/>
        </w:rPr>
        <w:t xml:space="preserve">Instructor’s Signature: </w:t>
      </w:r>
      <w:r w:rsidRPr="00FE3F93">
        <w:rPr>
          <w:rFonts w:asciiTheme="majorHAnsi" w:hAnsiTheme="majorHAnsi" w:cstheme="majorHAnsi"/>
          <w:szCs w:val="24"/>
          <w:u w:val="single"/>
        </w:rPr>
        <w:tab/>
      </w:r>
      <w:r w:rsidRPr="00FE3F93">
        <w:rPr>
          <w:rFonts w:asciiTheme="majorHAnsi" w:hAnsiTheme="majorHAnsi" w:cstheme="majorHAnsi"/>
          <w:szCs w:val="24"/>
          <w:u w:val="single"/>
        </w:rPr>
        <w:tab/>
      </w:r>
      <w:sdt>
        <w:sdtPr>
          <w:rPr>
            <w:rFonts w:asciiTheme="majorHAnsi" w:hAnsiTheme="majorHAnsi" w:cstheme="majorHAnsi"/>
            <w:szCs w:val="24"/>
            <w:u w:val="single"/>
          </w:rPr>
          <w:id w:val="-538895640"/>
          <w:placeholder>
            <w:docPart w:val="A6D27B0D7CF1476D89B5BA666933EFAD"/>
          </w:placeholder>
          <w:showingPlcHdr/>
          <w:text/>
        </w:sdtPr>
        <w:sdtEndPr/>
        <w:sdtContent>
          <w:r w:rsidR="009522AB" w:rsidRPr="000C2A5E">
            <w:rPr>
              <w:rStyle w:val="PlaceholderText"/>
            </w:rPr>
            <w:t>Click or tap here to enter text.</w:t>
          </w:r>
        </w:sdtContent>
      </w:sdt>
      <w:r w:rsidR="0058617F">
        <w:rPr>
          <w:rFonts w:asciiTheme="majorHAnsi" w:hAnsiTheme="majorHAnsi" w:cstheme="majorHAnsi"/>
          <w:szCs w:val="24"/>
          <w:u w:val="single"/>
        </w:rPr>
        <w:t xml:space="preserve">                      </w:t>
      </w:r>
      <w:r w:rsidRPr="00FE3F93">
        <w:rPr>
          <w:rFonts w:asciiTheme="majorHAnsi" w:hAnsiTheme="majorHAnsi" w:cstheme="majorHAnsi"/>
          <w:szCs w:val="24"/>
        </w:rPr>
        <w:t xml:space="preserve">Date: </w:t>
      </w:r>
      <w:sdt>
        <w:sdtPr>
          <w:rPr>
            <w:rFonts w:asciiTheme="majorHAnsi" w:hAnsiTheme="majorHAnsi" w:cstheme="majorHAnsi"/>
            <w:szCs w:val="24"/>
          </w:rPr>
          <w:id w:val="401417243"/>
          <w:placeholder>
            <w:docPart w:val="0C9A40C2AE024BAD9601E464EA42011E"/>
          </w:placeholder>
          <w:showingPlcHdr/>
          <w:text/>
        </w:sdtPr>
        <w:sdtEndPr/>
        <w:sdtContent>
          <w:r w:rsidR="009522AB" w:rsidRPr="000C2A5E">
            <w:rPr>
              <w:rStyle w:val="PlaceholderText"/>
            </w:rPr>
            <w:t>Click or tap here to enter text.</w:t>
          </w:r>
        </w:sdtContent>
      </w:sdt>
    </w:p>
    <w:p w14:paraId="644569F5" w14:textId="7A26283E" w:rsidR="00FE3F93" w:rsidRDefault="000949DC" w:rsidP="000949DC">
      <w:pPr>
        <w:spacing w:after="0" w:line="240" w:lineRule="auto"/>
        <w:jc w:val="center"/>
        <w:rPr>
          <w:rFonts w:asciiTheme="majorHAnsi" w:hAnsiTheme="majorHAnsi" w:cstheme="majorHAnsi"/>
          <w:color w:val="000000" w:themeColor="text1"/>
          <w:sz w:val="22"/>
          <w:szCs w:val="24"/>
        </w:rPr>
      </w:pPr>
      <w:r w:rsidRPr="00A67821">
        <w:rPr>
          <w:rFonts w:asciiTheme="majorHAnsi" w:hAnsiTheme="majorHAnsi" w:cstheme="majorHAnsi"/>
          <w:color w:val="000000" w:themeColor="text1"/>
          <w:sz w:val="22"/>
          <w:szCs w:val="24"/>
        </w:rPr>
        <w:t>(Typed or digital signature will be accepted)</w:t>
      </w:r>
    </w:p>
    <w:p w14:paraId="24E2C1F2" w14:textId="77777777" w:rsidR="000949DC" w:rsidRDefault="000949DC" w:rsidP="000949DC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4"/>
        </w:rPr>
      </w:pPr>
    </w:p>
    <w:p w14:paraId="5E803B97" w14:textId="013EE0DF" w:rsidR="00A51A24" w:rsidRPr="00BA52E7" w:rsidRDefault="00C90880" w:rsidP="00A51A24">
      <w:pPr>
        <w:spacing w:after="0" w:line="240" w:lineRule="auto"/>
        <w:rPr>
          <w:rFonts w:asciiTheme="majorHAnsi" w:hAnsiTheme="majorHAnsi" w:cstheme="majorHAnsi"/>
          <w:sz w:val="28"/>
          <w:szCs w:val="24"/>
        </w:rPr>
      </w:pPr>
      <w:r w:rsidRPr="00BA52E7">
        <w:rPr>
          <w:rFonts w:asciiTheme="majorHAnsi" w:hAnsiTheme="majorHAnsi" w:cstheme="majorHAnsi"/>
          <w:noProof/>
          <w:sz w:val="28"/>
          <w:szCs w:val="24"/>
        </w:rPr>
        <mc:AlternateContent>
          <mc:Choice Requires="wps">
            <w:drawing>
              <wp:inline distT="0" distB="0" distL="0" distR="0" wp14:anchorId="3C8B51B9" wp14:editId="72435061">
                <wp:extent cx="6858000" cy="800100"/>
                <wp:effectExtent l="0" t="0" r="19050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3D344" w14:textId="644FA692" w:rsidR="00C90880" w:rsidRPr="00FE3F93" w:rsidRDefault="00FE3F93" w:rsidP="00FE3F93">
                            <w:pPr>
                              <w:spacing w:after="0"/>
                              <w:jc w:val="center"/>
                              <w:rPr>
                                <w:rStyle w:val="Emphasis"/>
                              </w:rPr>
                            </w:pPr>
                            <w:r>
                              <w:rPr>
                                <w:rStyle w:val="Emphasis"/>
                              </w:rPr>
                              <w:t>P</w:t>
                            </w:r>
                            <w:r w:rsidR="00C90880" w:rsidRPr="00FE3F93">
                              <w:rPr>
                                <w:rStyle w:val="Emphasis"/>
                              </w:rPr>
                              <w:t>lease review your scores and the instructor’s comments.</w:t>
                            </w:r>
                          </w:p>
                          <w:p w14:paraId="2E1CD19D" w14:textId="77777777" w:rsidR="00C90880" w:rsidRPr="00FE3F93" w:rsidRDefault="00C90880" w:rsidP="00FE3F93">
                            <w:pPr>
                              <w:jc w:val="center"/>
                              <w:rPr>
                                <w:rStyle w:val="Emphasis"/>
                              </w:rPr>
                            </w:pPr>
                            <w:r w:rsidRPr="00FE3F93">
                              <w:rPr>
                                <w:rStyle w:val="Emphasis"/>
                              </w:rPr>
                              <w:t>If you have an area where you scored a 1 or 2, please include in your Application Packet a letter expressing how you will improve this area.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8B51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0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" fillcolor="white [3201]" strokeweight="2pt">
                <v:stroke linestyle="thinThin"/>
                <v:textbox>
                  <w:txbxContent>
                    <w:p w14:paraId="5C93D344" w14:textId="644FA692" w:rsidR="00C90880" w:rsidRPr="00FE3F93" w:rsidRDefault="00FE3F93" w:rsidP="00FE3F93">
                      <w:pPr>
                        <w:spacing w:after="0"/>
                        <w:jc w:val="center"/>
                        <w:rPr>
                          <w:rStyle w:val="Emphasis"/>
                        </w:rPr>
                      </w:pPr>
                      <w:r>
                        <w:rPr>
                          <w:rStyle w:val="Emphasis"/>
                        </w:rPr>
                        <w:t>P</w:t>
                      </w:r>
                      <w:r w:rsidR="00C90880" w:rsidRPr="00FE3F93">
                        <w:rPr>
                          <w:rStyle w:val="Emphasis"/>
                        </w:rPr>
                        <w:t>lease review your scores and the instructor’s comments.</w:t>
                      </w:r>
                    </w:p>
                    <w:p w14:paraId="2E1CD19D" w14:textId="77777777" w:rsidR="00C90880" w:rsidRPr="00FE3F93" w:rsidRDefault="00C90880" w:rsidP="00FE3F93">
                      <w:pPr>
                        <w:jc w:val="center"/>
                        <w:rPr>
                          <w:rStyle w:val="Emphasis"/>
                        </w:rPr>
                      </w:pPr>
                      <w:r w:rsidRPr="00FE3F93">
                        <w:rPr>
                          <w:rStyle w:val="Emphasis"/>
                        </w:rPr>
                        <w:t>If you have an area where you scored a 1 or 2, please include in your Application Packet a letter expressing how you will improve this area.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A052FC" w14:textId="77777777" w:rsidR="00C90880" w:rsidRPr="00BA52E7" w:rsidRDefault="00C90880" w:rsidP="00A51A24">
      <w:pPr>
        <w:spacing w:after="0" w:line="240" w:lineRule="auto"/>
        <w:rPr>
          <w:rFonts w:asciiTheme="majorHAnsi" w:hAnsiTheme="majorHAnsi" w:cstheme="majorHAnsi"/>
          <w:sz w:val="28"/>
          <w:szCs w:val="24"/>
        </w:rPr>
      </w:pPr>
    </w:p>
    <w:p w14:paraId="129C5269" w14:textId="0E1D17F8" w:rsidR="00A51A24" w:rsidRPr="00FE3F93" w:rsidRDefault="00A51A24" w:rsidP="00A51A24">
      <w:pPr>
        <w:spacing w:after="0" w:line="240" w:lineRule="auto"/>
        <w:rPr>
          <w:rFonts w:asciiTheme="majorHAnsi" w:hAnsiTheme="majorHAnsi" w:cstheme="majorHAnsi"/>
          <w:szCs w:val="24"/>
          <w:u w:val="single"/>
        </w:rPr>
      </w:pPr>
      <w:r w:rsidRPr="00FE3F93">
        <w:rPr>
          <w:rFonts w:asciiTheme="majorHAnsi" w:hAnsiTheme="majorHAnsi" w:cstheme="majorHAnsi"/>
          <w:szCs w:val="24"/>
        </w:rPr>
        <w:t xml:space="preserve">Student’s Printed Name: </w:t>
      </w:r>
      <w:sdt>
        <w:sdtPr>
          <w:rPr>
            <w:rFonts w:asciiTheme="majorHAnsi" w:hAnsiTheme="majorHAnsi" w:cstheme="majorHAnsi"/>
            <w:szCs w:val="24"/>
          </w:rPr>
          <w:id w:val="-831903962"/>
          <w:placeholder>
            <w:docPart w:val="DefaultPlaceholder_-1854013440"/>
          </w:placeholder>
          <w:showingPlcHdr/>
        </w:sdtPr>
        <w:sdtEndPr/>
        <w:sdtContent>
          <w:r w:rsidR="009522AB" w:rsidRPr="000C2A5E">
            <w:rPr>
              <w:rStyle w:val="PlaceholderText"/>
            </w:rPr>
            <w:t>Click or tap here to enter text.</w:t>
          </w:r>
        </w:sdtContent>
      </w:sdt>
      <w:r w:rsidRPr="00FE3F93">
        <w:rPr>
          <w:rFonts w:asciiTheme="majorHAnsi" w:hAnsiTheme="majorHAnsi" w:cstheme="majorHAnsi"/>
          <w:szCs w:val="24"/>
          <w:u w:val="single"/>
        </w:rPr>
        <w:tab/>
      </w:r>
      <w:r w:rsidRPr="00FE3F93">
        <w:rPr>
          <w:rFonts w:asciiTheme="majorHAnsi" w:hAnsiTheme="majorHAnsi" w:cstheme="majorHAnsi"/>
          <w:szCs w:val="24"/>
          <w:u w:val="single"/>
        </w:rPr>
        <w:tab/>
      </w:r>
    </w:p>
    <w:p w14:paraId="121236DA" w14:textId="77777777" w:rsidR="00A51A24" w:rsidRPr="00FE3F93" w:rsidRDefault="00A51A24" w:rsidP="00A51A24">
      <w:pPr>
        <w:spacing w:after="0" w:line="240" w:lineRule="auto"/>
        <w:rPr>
          <w:rFonts w:asciiTheme="majorHAnsi" w:hAnsiTheme="majorHAnsi" w:cstheme="majorHAnsi"/>
          <w:szCs w:val="24"/>
          <w:u w:val="single"/>
        </w:rPr>
      </w:pPr>
    </w:p>
    <w:p w14:paraId="2C8531DB" w14:textId="35800CE1" w:rsidR="00A51A24" w:rsidRPr="00FE3F93" w:rsidRDefault="00A51A24" w:rsidP="00A51A24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FE3F93">
        <w:rPr>
          <w:rFonts w:asciiTheme="majorHAnsi" w:hAnsiTheme="majorHAnsi" w:cstheme="majorHAnsi"/>
          <w:szCs w:val="24"/>
        </w:rPr>
        <w:t xml:space="preserve">Student’s Signature: </w:t>
      </w:r>
      <w:r w:rsidRPr="00FE3F93">
        <w:rPr>
          <w:rFonts w:asciiTheme="majorHAnsi" w:hAnsiTheme="majorHAnsi" w:cstheme="majorHAnsi"/>
          <w:szCs w:val="24"/>
          <w:u w:val="single"/>
        </w:rPr>
        <w:tab/>
      </w:r>
      <w:sdt>
        <w:sdtPr>
          <w:rPr>
            <w:rFonts w:asciiTheme="majorHAnsi" w:hAnsiTheme="majorHAnsi" w:cstheme="majorHAnsi"/>
            <w:szCs w:val="24"/>
            <w:u w:val="single"/>
          </w:rPr>
          <w:id w:val="-253210366"/>
          <w:placeholder>
            <w:docPart w:val="DefaultPlaceholder_-1854013440"/>
          </w:placeholder>
          <w:showingPlcHdr/>
          <w:text/>
        </w:sdtPr>
        <w:sdtEndPr/>
        <w:sdtContent>
          <w:r w:rsidR="0058617F" w:rsidRPr="000C2A5E">
            <w:rPr>
              <w:rStyle w:val="PlaceholderText"/>
            </w:rPr>
            <w:t>Click or tap here to enter text.</w:t>
          </w:r>
        </w:sdtContent>
      </w:sdt>
      <w:r w:rsidRPr="00FE3F93">
        <w:rPr>
          <w:rFonts w:asciiTheme="majorHAnsi" w:hAnsiTheme="majorHAnsi" w:cstheme="majorHAnsi"/>
          <w:szCs w:val="24"/>
          <w:u w:val="single"/>
        </w:rPr>
        <w:tab/>
      </w:r>
      <w:r w:rsidRPr="00FE3F93">
        <w:rPr>
          <w:rFonts w:asciiTheme="majorHAnsi" w:hAnsiTheme="majorHAnsi" w:cstheme="majorHAnsi"/>
          <w:szCs w:val="24"/>
          <w:u w:val="single"/>
        </w:rPr>
        <w:tab/>
      </w:r>
      <w:r w:rsidRPr="00FE3F93">
        <w:rPr>
          <w:rFonts w:asciiTheme="majorHAnsi" w:hAnsiTheme="majorHAnsi" w:cstheme="majorHAnsi"/>
          <w:szCs w:val="24"/>
        </w:rPr>
        <w:t xml:space="preserve"> Date:</w:t>
      </w:r>
      <w:r w:rsidR="0058617F">
        <w:rPr>
          <w:rFonts w:asciiTheme="majorHAnsi" w:hAnsiTheme="majorHAnsi" w:cstheme="majorHAnsi"/>
          <w:szCs w:val="24"/>
        </w:rPr>
        <w:t xml:space="preserve">   </w:t>
      </w:r>
      <w:sdt>
        <w:sdtPr>
          <w:rPr>
            <w:rFonts w:asciiTheme="majorHAnsi" w:hAnsiTheme="majorHAnsi" w:cstheme="majorHAnsi"/>
            <w:szCs w:val="24"/>
          </w:rPr>
          <w:id w:val="1633520180"/>
          <w:placeholder>
            <w:docPart w:val="DefaultPlaceholder_-1854013440"/>
          </w:placeholder>
          <w:showingPlcHdr/>
          <w:text/>
        </w:sdtPr>
        <w:sdtEndPr/>
        <w:sdtContent>
          <w:r w:rsidR="0058617F" w:rsidRPr="000C2A5E">
            <w:rPr>
              <w:rStyle w:val="PlaceholderText"/>
            </w:rPr>
            <w:t>Click or tap here to enter text.</w:t>
          </w:r>
        </w:sdtContent>
      </w:sdt>
    </w:p>
    <w:p w14:paraId="0CD665AB" w14:textId="135F85EF" w:rsidR="00A51A24" w:rsidRPr="00BA52E7" w:rsidRDefault="0058617F" w:rsidP="0058617F">
      <w:pPr>
        <w:spacing w:after="0" w:line="240" w:lineRule="auto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color w:val="000000" w:themeColor="text1"/>
          <w:sz w:val="22"/>
          <w:szCs w:val="24"/>
        </w:rPr>
        <w:t xml:space="preserve">                                             </w:t>
      </w:r>
      <w:r w:rsidR="000949DC" w:rsidRPr="00A67821">
        <w:rPr>
          <w:rFonts w:asciiTheme="majorHAnsi" w:hAnsiTheme="majorHAnsi" w:cstheme="majorHAnsi"/>
          <w:color w:val="000000" w:themeColor="text1"/>
          <w:sz w:val="22"/>
          <w:szCs w:val="24"/>
        </w:rPr>
        <w:t>(Typed or digital signature will be accepted)</w:t>
      </w:r>
    </w:p>
    <w:p w14:paraId="18071310" w14:textId="77777777" w:rsidR="00A51A24" w:rsidRPr="00BA52E7" w:rsidRDefault="00A51A24" w:rsidP="00A51A24">
      <w:pPr>
        <w:spacing w:after="0" w:line="240" w:lineRule="auto"/>
        <w:rPr>
          <w:rFonts w:asciiTheme="majorHAnsi" w:hAnsiTheme="majorHAnsi" w:cstheme="majorHAnsi"/>
          <w:sz w:val="28"/>
          <w:szCs w:val="24"/>
        </w:rPr>
      </w:pPr>
    </w:p>
    <w:p w14:paraId="6272FA4B" w14:textId="77777777" w:rsidR="00A51A24" w:rsidRPr="00BA52E7" w:rsidRDefault="00A51A24" w:rsidP="00A51A24">
      <w:pPr>
        <w:spacing w:after="0" w:line="240" w:lineRule="auto"/>
        <w:rPr>
          <w:rFonts w:asciiTheme="majorHAnsi" w:hAnsiTheme="majorHAnsi" w:cstheme="majorHAnsi"/>
          <w:sz w:val="28"/>
          <w:szCs w:val="24"/>
        </w:rPr>
      </w:pPr>
    </w:p>
    <w:p w14:paraId="6FF8F2E6" w14:textId="7B13B208" w:rsidR="00243B7E" w:rsidRPr="006046D2" w:rsidRDefault="00A51A24" w:rsidP="00A51A24">
      <w:pPr>
        <w:spacing w:after="0" w:line="240" w:lineRule="auto"/>
        <w:jc w:val="center"/>
        <w:rPr>
          <w:rFonts w:asciiTheme="majorHAnsi" w:hAnsiTheme="majorHAnsi" w:cstheme="majorHAnsi"/>
          <w:szCs w:val="24"/>
        </w:rPr>
      </w:pPr>
      <w:r w:rsidRPr="006046D2">
        <w:rPr>
          <w:rFonts w:asciiTheme="majorHAnsi" w:hAnsiTheme="majorHAnsi" w:cstheme="majorHAnsi"/>
          <w:i/>
          <w:szCs w:val="24"/>
        </w:rPr>
        <w:t>(A</w:t>
      </w:r>
      <w:bookmarkStart w:id="4" w:name="_GoBack"/>
      <w:bookmarkEnd w:id="4"/>
      <w:r w:rsidRPr="006046D2">
        <w:rPr>
          <w:rFonts w:asciiTheme="majorHAnsi" w:hAnsiTheme="majorHAnsi" w:cstheme="majorHAnsi"/>
          <w:i/>
          <w:szCs w:val="24"/>
        </w:rPr>
        <w:t>dapted from the Tarleton State Universit</w:t>
      </w:r>
      <w:r w:rsidR="001F321A" w:rsidRPr="006046D2">
        <w:rPr>
          <w:rFonts w:asciiTheme="majorHAnsi" w:hAnsiTheme="majorHAnsi" w:cstheme="majorHAnsi"/>
          <w:i/>
          <w:szCs w:val="24"/>
        </w:rPr>
        <w:t xml:space="preserve">y Social Work </w:t>
      </w:r>
      <w:r w:rsidR="006046D2" w:rsidRPr="006046D2">
        <w:rPr>
          <w:rFonts w:asciiTheme="majorHAnsi" w:hAnsiTheme="majorHAnsi" w:cstheme="majorHAnsi"/>
          <w:i/>
          <w:szCs w:val="24"/>
        </w:rPr>
        <w:t>Program Fall 2013, Updated Spring 2020)</w:t>
      </w:r>
      <w:bookmarkEnd w:id="3"/>
    </w:p>
    <w:sectPr w:rsidR="00243B7E" w:rsidRPr="006046D2" w:rsidSect="00A51A2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7596D" w14:textId="77777777" w:rsidR="006B1040" w:rsidRDefault="006B1040" w:rsidP="006B1040">
      <w:pPr>
        <w:spacing w:after="0" w:line="240" w:lineRule="auto"/>
      </w:pPr>
      <w:r>
        <w:separator/>
      </w:r>
    </w:p>
  </w:endnote>
  <w:endnote w:type="continuationSeparator" w:id="0">
    <w:p w14:paraId="2762CCD9" w14:textId="77777777" w:rsidR="006B1040" w:rsidRDefault="006B1040" w:rsidP="006B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0769" w14:textId="77777777" w:rsidR="006B1040" w:rsidRDefault="006B1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12088" w14:textId="77777777" w:rsidR="006B1040" w:rsidRDefault="006B1040" w:rsidP="006B1040">
      <w:pPr>
        <w:spacing w:after="0" w:line="240" w:lineRule="auto"/>
      </w:pPr>
      <w:r>
        <w:separator/>
      </w:r>
    </w:p>
  </w:footnote>
  <w:footnote w:type="continuationSeparator" w:id="0">
    <w:p w14:paraId="3D6AC3FB" w14:textId="77777777" w:rsidR="006B1040" w:rsidRDefault="006B1040" w:rsidP="006B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14975"/>
    <w:multiLevelType w:val="hybridMultilevel"/>
    <w:tmpl w:val="276264D0"/>
    <w:lvl w:ilvl="0" w:tplc="F0F23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24"/>
    <w:rsid w:val="00007F7E"/>
    <w:rsid w:val="000949DC"/>
    <w:rsid w:val="000A71F0"/>
    <w:rsid w:val="001725A8"/>
    <w:rsid w:val="001C500C"/>
    <w:rsid w:val="001F321A"/>
    <w:rsid w:val="002238E3"/>
    <w:rsid w:val="00243B7E"/>
    <w:rsid w:val="002A1E8F"/>
    <w:rsid w:val="002E7FAA"/>
    <w:rsid w:val="00385472"/>
    <w:rsid w:val="00395F83"/>
    <w:rsid w:val="003F28E7"/>
    <w:rsid w:val="0042694B"/>
    <w:rsid w:val="004B4F6F"/>
    <w:rsid w:val="0058617F"/>
    <w:rsid w:val="006046D2"/>
    <w:rsid w:val="006B1040"/>
    <w:rsid w:val="00716DEE"/>
    <w:rsid w:val="00811A3A"/>
    <w:rsid w:val="00824319"/>
    <w:rsid w:val="008463C7"/>
    <w:rsid w:val="00846C31"/>
    <w:rsid w:val="00866B3D"/>
    <w:rsid w:val="00870ED5"/>
    <w:rsid w:val="008D4113"/>
    <w:rsid w:val="008F5B5B"/>
    <w:rsid w:val="009522AB"/>
    <w:rsid w:val="00A13464"/>
    <w:rsid w:val="00A51A24"/>
    <w:rsid w:val="00A5704F"/>
    <w:rsid w:val="00A653E8"/>
    <w:rsid w:val="00A77C4D"/>
    <w:rsid w:val="00BA52E7"/>
    <w:rsid w:val="00C628C5"/>
    <w:rsid w:val="00C90880"/>
    <w:rsid w:val="00CE4014"/>
    <w:rsid w:val="00D35F00"/>
    <w:rsid w:val="00DA21F5"/>
    <w:rsid w:val="00F11208"/>
    <w:rsid w:val="00FE3F93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401B"/>
  <w15:chartTrackingRefBased/>
  <w15:docId w15:val="{E0E1BE76-19FC-4DB9-9F1B-D8D11C9E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A24"/>
  </w:style>
  <w:style w:type="paragraph" w:styleId="Heading1">
    <w:name w:val="heading 1"/>
    <w:basedOn w:val="Normal"/>
    <w:next w:val="Normal"/>
    <w:link w:val="Heading1Char"/>
    <w:uiPriority w:val="9"/>
    <w:qFormat/>
    <w:rsid w:val="00BA5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5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A24"/>
    <w:pPr>
      <w:ind w:left="720"/>
      <w:contextualSpacing/>
    </w:pPr>
  </w:style>
  <w:style w:type="table" w:styleId="TableGrid">
    <w:name w:val="Table Grid"/>
    <w:basedOn w:val="TableNormal"/>
    <w:uiPriority w:val="39"/>
    <w:rsid w:val="00A5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51A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Normal"/>
    <w:uiPriority w:val="1"/>
    <w:qFormat/>
    <w:rsid w:val="00A51A24"/>
    <w:pPr>
      <w:widowControl w:val="0"/>
      <w:spacing w:after="0" w:line="240" w:lineRule="auto"/>
    </w:pPr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8C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7F7E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007F7E"/>
    <w:pPr>
      <w:spacing w:after="120" w:line="240" w:lineRule="auto"/>
    </w:pPr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07F7E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A5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A5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52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FE3F9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B1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040"/>
  </w:style>
  <w:style w:type="paragraph" w:styleId="Footer">
    <w:name w:val="footer"/>
    <w:basedOn w:val="Normal"/>
    <w:link w:val="FooterChar"/>
    <w:uiPriority w:val="99"/>
    <w:unhideWhenUsed/>
    <w:rsid w:val="006B1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1B91-F950-4EE8-A604-00A56779C4C9}"/>
      </w:docPartPr>
      <w:docPartBody>
        <w:p w:rsidR="00BD17F5" w:rsidRDefault="001D1720">
          <w:r w:rsidRPr="000C2A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27B0D7CF1476D89B5BA666933E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E9B3-02DF-47CA-913D-847DB29F8DB9}"/>
      </w:docPartPr>
      <w:docPartBody>
        <w:p w:rsidR="00BD17F5" w:rsidRDefault="001D1720" w:rsidP="001D1720">
          <w:pPr>
            <w:pStyle w:val="A6D27B0D7CF1476D89B5BA666933EFAD"/>
          </w:pPr>
          <w:r w:rsidRPr="000C2A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A40C2AE024BAD9601E464EA420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16D0E-A872-41B4-A8DB-2B8033915434}"/>
      </w:docPartPr>
      <w:docPartBody>
        <w:p w:rsidR="00BD17F5" w:rsidRDefault="001D1720" w:rsidP="001D1720">
          <w:pPr>
            <w:pStyle w:val="0C9A40C2AE024BAD9601E464EA42011E"/>
          </w:pPr>
          <w:r w:rsidRPr="000C2A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20"/>
    <w:rsid w:val="001D1720"/>
    <w:rsid w:val="00B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1720"/>
    <w:rPr>
      <w:color w:val="808080"/>
    </w:rPr>
  </w:style>
  <w:style w:type="paragraph" w:customStyle="1" w:styleId="8B3F5FF7C464490DA8C2540B51F02C87">
    <w:name w:val="8B3F5FF7C464490DA8C2540B51F02C87"/>
    <w:rsid w:val="001D1720"/>
  </w:style>
  <w:style w:type="paragraph" w:customStyle="1" w:styleId="A6D27B0D7CF1476D89B5BA666933EFAD">
    <w:name w:val="A6D27B0D7CF1476D89B5BA666933EFAD"/>
    <w:rsid w:val="001D1720"/>
  </w:style>
  <w:style w:type="paragraph" w:customStyle="1" w:styleId="0C9A40C2AE024BAD9601E464EA42011E">
    <w:name w:val="0C9A40C2AE024BAD9601E464EA42011E"/>
    <w:rsid w:val="001D1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L. Swinford</dc:creator>
  <cp:keywords/>
  <dc:description/>
  <cp:lastModifiedBy>Doris L. Swinford</cp:lastModifiedBy>
  <cp:revision>4</cp:revision>
  <cp:lastPrinted>2021-08-27T21:47:00Z</cp:lastPrinted>
  <dcterms:created xsi:type="dcterms:W3CDTF">2022-07-22T18:11:00Z</dcterms:created>
  <dcterms:modified xsi:type="dcterms:W3CDTF">2022-08-03T20:30:00Z</dcterms:modified>
</cp:coreProperties>
</file>